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E0" w:rsidRDefault="000949E0" w:rsidP="000949E0">
      <w:pPr>
        <w:ind w:right="-6" w:firstLine="567"/>
        <w:jc w:val="center"/>
        <w:rPr>
          <w:rFonts w:ascii="Arial" w:hAnsi="Arial" w:cs="Arial"/>
          <w:b/>
        </w:rPr>
      </w:pP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КРАСНОДАРСКИЙ КРАЙ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ОТРАДНЕНСКИЙ РАЙОН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АДМИНИСТРАЦИЯ </w:t>
      </w:r>
      <w:r w:rsidR="00B52F06">
        <w:rPr>
          <w:rFonts w:ascii="Arial" w:hAnsi="Arial" w:cs="Arial"/>
          <w:lang w:eastAsia="ru-RU"/>
        </w:rPr>
        <w:t>МАЯКСКОГО</w:t>
      </w:r>
      <w:r>
        <w:rPr>
          <w:rFonts w:ascii="Arial" w:hAnsi="Arial" w:cs="Arial"/>
          <w:lang w:eastAsia="ru-RU"/>
        </w:rPr>
        <w:t xml:space="preserve"> СЕЛЬСКОГО ПОСЕЛЕНИЯ </w:t>
      </w: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 xml:space="preserve">ОТРАДНЕНСКОГО РАЙОНА </w:t>
      </w:r>
    </w:p>
    <w:p w:rsidR="000949E0" w:rsidRDefault="000949E0" w:rsidP="000949E0">
      <w:pPr>
        <w:autoSpaceDE w:val="0"/>
        <w:autoSpaceDN w:val="0"/>
        <w:adjustRightInd w:val="0"/>
        <w:ind w:firstLine="720"/>
        <w:jc w:val="center"/>
        <w:rPr>
          <w:rFonts w:ascii="Arial" w:hAnsi="Arial" w:cs="Arial"/>
          <w:lang w:eastAsia="ru-RU"/>
        </w:rPr>
      </w:pPr>
    </w:p>
    <w:p w:rsidR="000949E0" w:rsidRDefault="000949E0" w:rsidP="000949E0">
      <w:pPr>
        <w:autoSpaceDE w:val="0"/>
        <w:autoSpaceDN w:val="0"/>
        <w:adjustRightInd w:val="0"/>
        <w:ind w:firstLine="720"/>
        <w:jc w:val="center"/>
        <w:rPr>
          <w:rFonts w:ascii="Arial" w:hAnsi="Arial" w:cs="Arial"/>
          <w:lang w:eastAsia="ru-RU"/>
        </w:rPr>
      </w:pPr>
      <w:r>
        <w:rPr>
          <w:rFonts w:ascii="Arial" w:hAnsi="Arial" w:cs="Arial"/>
          <w:lang w:eastAsia="ru-RU"/>
        </w:rPr>
        <w:t>ПОСТАНОВЛЕНИЕ</w:t>
      </w:r>
    </w:p>
    <w:p w:rsidR="000949E0" w:rsidRDefault="000949E0" w:rsidP="000949E0">
      <w:pPr>
        <w:autoSpaceDE w:val="0"/>
        <w:autoSpaceDN w:val="0"/>
        <w:adjustRightInd w:val="0"/>
        <w:ind w:firstLine="720"/>
        <w:jc w:val="center"/>
        <w:rPr>
          <w:rFonts w:ascii="Arial" w:hAnsi="Arial" w:cs="Arial"/>
          <w:lang w:eastAsia="ru-RU"/>
        </w:rPr>
      </w:pPr>
    </w:p>
    <w:p w:rsidR="000949E0" w:rsidRDefault="00B52F06" w:rsidP="000949E0">
      <w:pPr>
        <w:rPr>
          <w:rFonts w:ascii="Arial" w:hAnsi="Arial" w:cs="Arial"/>
          <w:lang w:eastAsia="ru-RU"/>
        </w:rPr>
      </w:pPr>
      <w:r>
        <w:rPr>
          <w:rFonts w:ascii="Arial" w:hAnsi="Arial" w:cs="Arial"/>
          <w:lang w:eastAsia="ru-RU"/>
        </w:rPr>
        <w:t>28 сентября 2017 года</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t>№39</w:t>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proofErr w:type="spellStart"/>
      <w:r>
        <w:rPr>
          <w:rFonts w:ascii="Arial" w:hAnsi="Arial" w:cs="Arial"/>
          <w:lang w:eastAsia="ru-RU"/>
        </w:rPr>
        <w:t>пос</w:t>
      </w:r>
      <w:proofErr w:type="gramStart"/>
      <w:r>
        <w:rPr>
          <w:rFonts w:ascii="Arial" w:hAnsi="Arial" w:cs="Arial"/>
          <w:lang w:eastAsia="ru-RU"/>
        </w:rPr>
        <w:t>.М</w:t>
      </w:r>
      <w:proofErr w:type="gramEnd"/>
      <w:r>
        <w:rPr>
          <w:rFonts w:ascii="Arial" w:hAnsi="Arial" w:cs="Arial"/>
          <w:lang w:eastAsia="ru-RU"/>
        </w:rPr>
        <w:t>аяк</w:t>
      </w:r>
      <w:proofErr w:type="spellEnd"/>
    </w:p>
    <w:p w:rsidR="0032411D" w:rsidRPr="000949E0" w:rsidRDefault="0032411D">
      <w:pPr>
        <w:rPr>
          <w:rFonts w:ascii="Arial" w:hAnsi="Arial" w:cs="Arial"/>
        </w:rPr>
      </w:pPr>
    </w:p>
    <w:p w:rsidR="0032411D" w:rsidRPr="000949E0" w:rsidRDefault="0032411D" w:rsidP="0032411D">
      <w:pPr>
        <w:ind w:right="-6"/>
        <w:jc w:val="center"/>
        <w:rPr>
          <w:rFonts w:ascii="Arial" w:hAnsi="Arial" w:cs="Arial"/>
          <w:b/>
          <w:bCs/>
          <w:sz w:val="32"/>
        </w:rPr>
      </w:pPr>
      <w:r w:rsidRPr="000949E0">
        <w:rPr>
          <w:rFonts w:ascii="Arial" w:hAnsi="Arial" w:cs="Arial"/>
          <w:b/>
          <w:sz w:val="32"/>
        </w:rPr>
        <w:t xml:space="preserve">Об утверждении Административного регламента предоставления муниципальной услуги: </w:t>
      </w:r>
      <w:r w:rsidRPr="000949E0">
        <w:rPr>
          <w:rFonts w:ascii="Arial" w:hAnsi="Arial" w:cs="Arial"/>
          <w:b/>
          <w:bCs/>
          <w:sz w:val="32"/>
        </w:rPr>
        <w:t xml:space="preserve">«Выдача разрешений на строительство, реконструкцию объектов капитального строительства» </w:t>
      </w:r>
    </w:p>
    <w:p w:rsidR="0032411D" w:rsidRDefault="0032411D" w:rsidP="0032411D">
      <w:pPr>
        <w:ind w:right="-6"/>
        <w:rPr>
          <w:rFonts w:ascii="Arial" w:hAnsi="Arial" w:cs="Arial"/>
          <w:b/>
          <w:bCs/>
        </w:rPr>
      </w:pPr>
    </w:p>
    <w:p w:rsidR="000949E0" w:rsidRPr="000949E0" w:rsidRDefault="000949E0" w:rsidP="0032411D">
      <w:pPr>
        <w:ind w:right="-6"/>
        <w:rPr>
          <w:rFonts w:ascii="Arial" w:hAnsi="Arial" w:cs="Arial"/>
          <w:b/>
          <w:bCs/>
        </w:rPr>
      </w:pPr>
    </w:p>
    <w:p w:rsidR="0032411D" w:rsidRPr="000949E0" w:rsidRDefault="0032411D" w:rsidP="0032411D">
      <w:pPr>
        <w:ind w:firstLine="708"/>
        <w:jc w:val="both"/>
        <w:rPr>
          <w:rFonts w:ascii="Arial" w:hAnsi="Arial" w:cs="Arial"/>
        </w:rPr>
      </w:pPr>
      <w:proofErr w:type="gramStart"/>
      <w:r w:rsidRPr="000949E0">
        <w:rPr>
          <w:rFonts w:ascii="Arial" w:hAnsi="Arial" w:cs="Arial"/>
        </w:rPr>
        <w:t xml:space="preserve">В целях приведения нормативных правовых актов администрации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в соответствие с законодательством РФ,</w:t>
      </w:r>
      <w:r w:rsidRPr="000949E0">
        <w:rPr>
          <w:rFonts w:ascii="Arial" w:hAnsi="Arial" w:cs="Arial"/>
          <w:bCs/>
        </w:rPr>
        <w:t xml:space="preserve"> в соответствии с внесенными изменениями </w:t>
      </w:r>
      <w:r w:rsidRPr="000949E0">
        <w:rPr>
          <w:rFonts w:ascii="Arial" w:hAnsi="Arial" w:cs="Arial"/>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0949E0">
        <w:rPr>
          <w:rFonts w:ascii="Arial" w:hAnsi="Arial" w:cs="Arial"/>
          <w:bCs/>
        </w:rPr>
        <w:t>от 3 июля 2016 года 373-ФЗ, от 19 декабря 2016 года № 445-ФЗ, от 7 марта 2017 года № 31-ФЗ), положениями Федерального закона от</w:t>
      </w:r>
      <w:proofErr w:type="gramEnd"/>
      <w:r w:rsidRPr="000949E0">
        <w:rPr>
          <w:rFonts w:ascii="Arial" w:hAnsi="Arial" w:cs="Arial"/>
          <w:bCs/>
        </w:rPr>
        <w:t xml:space="preserve"> 27 июля 2010 года №210-ФЗ «Об организации предоставления государственных и муниципальных услуг», </w:t>
      </w:r>
      <w:r w:rsidRPr="000949E0">
        <w:rPr>
          <w:rFonts w:ascii="Arial" w:hAnsi="Arial" w:cs="Arial"/>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0949E0">
        <w:rPr>
          <w:rFonts w:ascii="Arial" w:hAnsi="Arial" w:cs="Arial"/>
          <w:bCs/>
        </w:rPr>
        <w:t xml:space="preserve">на основании Устава </w:t>
      </w:r>
      <w:proofErr w:type="spellStart"/>
      <w:r w:rsidR="00B52F06">
        <w:rPr>
          <w:rFonts w:ascii="Arial" w:hAnsi="Arial" w:cs="Arial"/>
        </w:rPr>
        <w:t>Маякского</w:t>
      </w:r>
      <w:proofErr w:type="spellEnd"/>
      <w:r w:rsidRPr="000949E0">
        <w:rPr>
          <w:rFonts w:ascii="Arial" w:hAnsi="Arial" w:cs="Arial"/>
        </w:rPr>
        <w:t xml:space="preserve"> </w:t>
      </w:r>
      <w:r w:rsidRPr="000949E0">
        <w:rPr>
          <w:rFonts w:ascii="Arial" w:hAnsi="Arial" w:cs="Arial"/>
          <w:bCs/>
        </w:rPr>
        <w:t>сельского</w:t>
      </w:r>
      <w:r w:rsidRPr="000949E0">
        <w:rPr>
          <w:rFonts w:ascii="Arial" w:hAnsi="Arial" w:cs="Arial"/>
        </w:rPr>
        <w:t xml:space="preserve">, </w:t>
      </w:r>
      <w:r w:rsidR="000949E0">
        <w:rPr>
          <w:rFonts w:ascii="Arial" w:hAnsi="Arial" w:cs="Arial"/>
        </w:rPr>
        <w:t>постановляю:</w:t>
      </w:r>
      <w:r w:rsidRPr="000949E0">
        <w:rPr>
          <w:rFonts w:ascii="Arial" w:hAnsi="Arial" w:cs="Arial"/>
        </w:rPr>
        <w:t xml:space="preserve"> </w:t>
      </w:r>
    </w:p>
    <w:p w:rsidR="0032411D" w:rsidRPr="000949E0" w:rsidRDefault="0032411D" w:rsidP="000949E0">
      <w:pPr>
        <w:suppressAutoHyphens w:val="0"/>
        <w:ind w:firstLine="708"/>
        <w:jc w:val="both"/>
        <w:rPr>
          <w:rFonts w:ascii="Arial" w:hAnsi="Arial" w:cs="Arial"/>
        </w:rPr>
      </w:pPr>
      <w:r w:rsidRPr="000949E0">
        <w:rPr>
          <w:rFonts w:ascii="Arial" w:hAnsi="Arial" w:cs="Arial"/>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32411D" w:rsidRPr="000949E0" w:rsidRDefault="0032411D" w:rsidP="000949E0">
      <w:pPr>
        <w:ind w:right="-6" w:firstLine="708"/>
        <w:jc w:val="both"/>
        <w:rPr>
          <w:rFonts w:ascii="Arial" w:hAnsi="Arial" w:cs="Arial"/>
          <w:bCs/>
        </w:rPr>
      </w:pPr>
      <w:r w:rsidRPr="000949E0">
        <w:rPr>
          <w:rFonts w:ascii="Arial" w:hAnsi="Arial" w:cs="Arial"/>
        </w:rPr>
        <w:t>2. Считать утратившим силу постановлени</w:t>
      </w:r>
      <w:r w:rsidR="007F2A81" w:rsidRPr="000949E0">
        <w:rPr>
          <w:rFonts w:ascii="Arial" w:hAnsi="Arial" w:cs="Arial"/>
        </w:rPr>
        <w:t>я</w:t>
      </w:r>
      <w:r w:rsidRPr="000949E0">
        <w:rPr>
          <w:rFonts w:ascii="Arial" w:hAnsi="Arial" w:cs="Arial"/>
        </w:rPr>
        <w:t xml:space="preserve"> администрации </w:t>
      </w:r>
      <w:proofErr w:type="spellStart"/>
      <w:r w:rsidR="00B52F06">
        <w:rPr>
          <w:rFonts w:ascii="Arial" w:hAnsi="Arial" w:cs="Arial"/>
        </w:rPr>
        <w:t>Маякского</w:t>
      </w:r>
      <w:proofErr w:type="spellEnd"/>
      <w:r w:rsidRPr="000949E0">
        <w:rPr>
          <w:rFonts w:ascii="Arial" w:hAnsi="Arial" w:cs="Arial"/>
        </w:rPr>
        <w:t xml:space="preserve"> сельского посе</w:t>
      </w:r>
      <w:r w:rsidR="00B52F06">
        <w:rPr>
          <w:rFonts w:ascii="Arial" w:hAnsi="Arial" w:cs="Arial"/>
        </w:rPr>
        <w:t xml:space="preserve">ления </w:t>
      </w:r>
      <w:proofErr w:type="spellStart"/>
      <w:r w:rsidR="00B52F06">
        <w:rPr>
          <w:rFonts w:ascii="Arial" w:hAnsi="Arial" w:cs="Arial"/>
        </w:rPr>
        <w:t>Отрадненского</w:t>
      </w:r>
      <w:proofErr w:type="spellEnd"/>
      <w:r w:rsidR="00B52F06">
        <w:rPr>
          <w:rFonts w:ascii="Arial" w:hAnsi="Arial" w:cs="Arial"/>
        </w:rPr>
        <w:t xml:space="preserve"> района от 16</w:t>
      </w:r>
      <w:r w:rsidRPr="000949E0">
        <w:rPr>
          <w:rFonts w:ascii="Arial" w:hAnsi="Arial" w:cs="Arial"/>
        </w:rPr>
        <w:t xml:space="preserve"> июля</w:t>
      </w:r>
      <w:r w:rsidR="00B52F06">
        <w:rPr>
          <w:rFonts w:ascii="Arial" w:hAnsi="Arial" w:cs="Arial"/>
          <w:bCs/>
        </w:rPr>
        <w:t xml:space="preserve"> 2015 года № 38</w:t>
      </w:r>
      <w:r w:rsidRPr="000949E0">
        <w:rPr>
          <w:rFonts w:ascii="Arial" w:hAnsi="Arial" w:cs="Arial"/>
          <w:bCs/>
        </w:rPr>
        <w:t xml:space="preserve"> «</w:t>
      </w:r>
      <w:r w:rsidRPr="000949E0">
        <w:rPr>
          <w:rFonts w:ascii="Arial" w:hAnsi="Arial" w:cs="Arial"/>
        </w:rPr>
        <w:t xml:space="preserve">Об утверждении Административного регламента предоставления администрацией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муниципальной услуги: «Выдача разрешений на строительство, реконструкцию объектов капитального строительства»</w:t>
      </w:r>
      <w:r w:rsidR="00B52F06">
        <w:rPr>
          <w:rFonts w:ascii="Arial" w:hAnsi="Arial" w:cs="Arial"/>
        </w:rPr>
        <w:t xml:space="preserve">, от 22 января 2016 года №9 </w:t>
      </w:r>
      <w:r w:rsidR="007F2A81" w:rsidRPr="000949E0">
        <w:rPr>
          <w:rFonts w:ascii="Arial" w:hAnsi="Arial" w:cs="Arial"/>
        </w:rPr>
        <w:t xml:space="preserve"> «Об утверждении Административного регламента предоставления администрацией </w:t>
      </w:r>
      <w:proofErr w:type="spellStart"/>
      <w:r w:rsidR="00B52F06">
        <w:rPr>
          <w:rFonts w:ascii="Arial" w:hAnsi="Arial" w:cs="Arial"/>
        </w:rPr>
        <w:t>Маякского</w:t>
      </w:r>
      <w:proofErr w:type="spellEnd"/>
      <w:r w:rsidR="007F2A81" w:rsidRPr="000949E0">
        <w:rPr>
          <w:rFonts w:ascii="Arial" w:hAnsi="Arial" w:cs="Arial"/>
        </w:rPr>
        <w:t xml:space="preserve"> сельского поселения </w:t>
      </w:r>
      <w:proofErr w:type="spellStart"/>
      <w:r w:rsidR="007F2A81" w:rsidRPr="000949E0">
        <w:rPr>
          <w:rFonts w:ascii="Arial" w:hAnsi="Arial" w:cs="Arial"/>
        </w:rPr>
        <w:t>Отрадненского</w:t>
      </w:r>
      <w:proofErr w:type="spellEnd"/>
      <w:r w:rsidR="007F2A81" w:rsidRPr="000949E0">
        <w:rPr>
          <w:rFonts w:ascii="Arial" w:hAnsi="Arial" w:cs="Arial"/>
        </w:rPr>
        <w:t xml:space="preserve"> района муниципальной услуги: «Выдача разрешений на строительство, реконструкцию объектов капитального строительства»</w:t>
      </w:r>
      <w:r w:rsidRPr="000949E0">
        <w:rPr>
          <w:rFonts w:ascii="Arial" w:hAnsi="Arial" w:cs="Arial"/>
          <w:bCs/>
        </w:rPr>
        <w:t>.</w:t>
      </w:r>
    </w:p>
    <w:p w:rsidR="0032411D" w:rsidRPr="000949E0" w:rsidRDefault="0032411D" w:rsidP="000949E0">
      <w:pPr>
        <w:ind w:firstLine="708"/>
        <w:jc w:val="both"/>
        <w:outlineLvl w:val="0"/>
        <w:rPr>
          <w:rFonts w:ascii="Arial" w:hAnsi="Arial" w:cs="Arial"/>
        </w:rPr>
      </w:pPr>
      <w:r w:rsidRPr="000949E0">
        <w:rPr>
          <w:rFonts w:ascii="Arial" w:hAnsi="Arial" w:cs="Arial"/>
        </w:rPr>
        <w:t xml:space="preserve">3. </w:t>
      </w:r>
      <w:proofErr w:type="gramStart"/>
      <w:r w:rsidRPr="000949E0">
        <w:rPr>
          <w:rFonts w:ascii="Arial" w:hAnsi="Arial" w:cs="Arial"/>
        </w:rPr>
        <w:t>Разместить</w:t>
      </w:r>
      <w:proofErr w:type="gramEnd"/>
      <w:r w:rsidRPr="000949E0">
        <w:rPr>
          <w:rFonts w:ascii="Arial" w:hAnsi="Arial" w:cs="Arial"/>
        </w:rPr>
        <w:t xml:space="preserve"> настоящее постановление на официальном сайте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в </w:t>
      </w:r>
      <w:r w:rsidRPr="000949E0">
        <w:rPr>
          <w:rFonts w:ascii="Arial" w:eastAsia="Arial" w:hAnsi="Arial" w:cs="Arial"/>
        </w:rPr>
        <w:t>информационно-телекоммуникационной сети «Интернет»</w:t>
      </w:r>
      <w:r w:rsidRPr="000949E0">
        <w:rPr>
          <w:rFonts w:ascii="Arial" w:hAnsi="Arial" w:cs="Arial"/>
        </w:rPr>
        <w:t>.</w:t>
      </w:r>
    </w:p>
    <w:p w:rsidR="0032411D" w:rsidRPr="000949E0" w:rsidRDefault="000949E0" w:rsidP="0032411D">
      <w:pPr>
        <w:tabs>
          <w:tab w:val="left" w:pos="567"/>
        </w:tabs>
        <w:jc w:val="both"/>
        <w:rPr>
          <w:rFonts w:ascii="Arial" w:hAnsi="Arial" w:cs="Arial"/>
        </w:rPr>
      </w:pPr>
      <w:bookmarkStart w:id="0" w:name="_Hlk490670953"/>
      <w:r>
        <w:rPr>
          <w:rFonts w:ascii="Arial" w:hAnsi="Arial" w:cs="Arial"/>
        </w:rPr>
        <w:tab/>
      </w:r>
      <w:r w:rsidR="0032411D" w:rsidRPr="000949E0">
        <w:rPr>
          <w:rFonts w:ascii="Arial" w:hAnsi="Arial" w:cs="Arial"/>
        </w:rPr>
        <w:t xml:space="preserve">4. </w:t>
      </w:r>
      <w:proofErr w:type="gramStart"/>
      <w:r w:rsidR="00592DAE" w:rsidRPr="000949E0">
        <w:rPr>
          <w:rFonts w:ascii="Arial" w:hAnsi="Arial" w:cs="Arial"/>
        </w:rPr>
        <w:t>Контроль за</w:t>
      </w:r>
      <w:proofErr w:type="gramEnd"/>
      <w:r w:rsidR="00592DAE" w:rsidRPr="000949E0">
        <w:rPr>
          <w:rFonts w:ascii="Arial" w:hAnsi="Arial" w:cs="Arial"/>
        </w:rPr>
        <w:t xml:space="preserve"> исполнением настоящего постановления оставляю за собой.</w:t>
      </w:r>
    </w:p>
    <w:p w:rsidR="0032411D" w:rsidRPr="000949E0" w:rsidRDefault="000949E0" w:rsidP="0032411D">
      <w:pPr>
        <w:tabs>
          <w:tab w:val="left" w:pos="567"/>
        </w:tabs>
        <w:jc w:val="both"/>
        <w:rPr>
          <w:rFonts w:ascii="Arial" w:hAnsi="Arial" w:cs="Arial"/>
        </w:rPr>
      </w:pPr>
      <w:r>
        <w:rPr>
          <w:rFonts w:ascii="Arial" w:hAnsi="Arial" w:cs="Arial"/>
        </w:rPr>
        <w:tab/>
      </w:r>
      <w:r w:rsidR="0032411D" w:rsidRPr="000949E0">
        <w:rPr>
          <w:rFonts w:ascii="Arial" w:hAnsi="Arial" w:cs="Arial"/>
        </w:rPr>
        <w:t xml:space="preserve">5. Постановление вступает в силу со дня его </w:t>
      </w:r>
      <w:r w:rsidR="00592DAE" w:rsidRPr="000949E0">
        <w:rPr>
          <w:rFonts w:ascii="Arial" w:hAnsi="Arial" w:cs="Arial"/>
        </w:rPr>
        <w:t>обнародования</w:t>
      </w:r>
      <w:r w:rsidR="0032411D" w:rsidRPr="000949E0">
        <w:rPr>
          <w:rFonts w:ascii="Arial" w:hAnsi="Arial" w:cs="Arial"/>
        </w:rPr>
        <w:t>.</w:t>
      </w:r>
      <w:r w:rsidR="00592DAE" w:rsidRPr="000949E0">
        <w:rPr>
          <w:rFonts w:ascii="Arial" w:hAnsi="Arial" w:cs="Arial"/>
        </w:rPr>
        <w:t xml:space="preserve"> </w:t>
      </w:r>
    </w:p>
    <w:bookmarkEnd w:id="0"/>
    <w:p w:rsidR="000949E0" w:rsidRDefault="000949E0" w:rsidP="000949E0">
      <w:pPr>
        <w:rPr>
          <w:rFonts w:ascii="Arial" w:hAnsi="Arial" w:cs="Arial"/>
        </w:rPr>
      </w:pPr>
    </w:p>
    <w:p w:rsidR="000949E0" w:rsidRDefault="000949E0" w:rsidP="000949E0">
      <w:pPr>
        <w:rPr>
          <w:rFonts w:ascii="Arial" w:hAnsi="Arial" w:cs="Arial"/>
        </w:rPr>
      </w:pPr>
    </w:p>
    <w:p w:rsidR="000949E0" w:rsidRDefault="000949E0" w:rsidP="000949E0">
      <w:pPr>
        <w:rPr>
          <w:rFonts w:ascii="Arial" w:hAnsi="Arial" w:cs="Arial"/>
        </w:rPr>
      </w:pPr>
    </w:p>
    <w:p w:rsidR="000949E0" w:rsidRDefault="000949E0" w:rsidP="000949E0">
      <w:pPr>
        <w:autoSpaceDE w:val="0"/>
        <w:autoSpaceDN w:val="0"/>
        <w:adjustRightInd w:val="0"/>
        <w:jc w:val="both"/>
        <w:rPr>
          <w:rFonts w:ascii="Arial" w:hAnsi="Arial" w:cs="Arial"/>
          <w:lang w:eastAsia="ru-RU"/>
        </w:rPr>
      </w:pPr>
      <w:r>
        <w:rPr>
          <w:rFonts w:ascii="Arial" w:hAnsi="Arial" w:cs="Arial"/>
          <w:lang w:eastAsia="ru-RU"/>
        </w:rPr>
        <w:t xml:space="preserve">Глава </w:t>
      </w:r>
    </w:p>
    <w:p w:rsidR="000949E0" w:rsidRDefault="00B52F06" w:rsidP="000949E0">
      <w:pPr>
        <w:autoSpaceDE w:val="0"/>
        <w:autoSpaceDN w:val="0"/>
        <w:adjustRightInd w:val="0"/>
        <w:jc w:val="both"/>
        <w:rPr>
          <w:rFonts w:ascii="Arial" w:hAnsi="Arial" w:cs="Arial"/>
          <w:lang w:eastAsia="ru-RU"/>
        </w:rPr>
      </w:pPr>
      <w:proofErr w:type="spellStart"/>
      <w:r>
        <w:rPr>
          <w:rFonts w:ascii="Arial" w:hAnsi="Arial" w:cs="Arial"/>
          <w:lang w:eastAsia="ru-RU"/>
        </w:rPr>
        <w:t>Маякского</w:t>
      </w:r>
      <w:proofErr w:type="spellEnd"/>
      <w:r w:rsidR="000949E0">
        <w:rPr>
          <w:rFonts w:ascii="Arial" w:hAnsi="Arial" w:cs="Arial"/>
          <w:lang w:eastAsia="ru-RU"/>
        </w:rPr>
        <w:t xml:space="preserve"> сельского поселения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 </w:t>
      </w:r>
    </w:p>
    <w:p w:rsidR="000949E0" w:rsidRDefault="00B52F06" w:rsidP="000949E0">
      <w:pPr>
        <w:autoSpaceDE w:val="0"/>
        <w:autoSpaceDN w:val="0"/>
        <w:adjustRightInd w:val="0"/>
        <w:jc w:val="both"/>
        <w:rPr>
          <w:rFonts w:ascii="Arial" w:hAnsi="Arial" w:cs="Arial"/>
          <w:lang w:eastAsia="ru-RU"/>
        </w:rPr>
      </w:pPr>
      <w:proofErr w:type="spellStart"/>
      <w:r>
        <w:rPr>
          <w:rFonts w:ascii="Arial" w:hAnsi="Arial" w:cs="Arial"/>
          <w:lang w:eastAsia="ru-RU"/>
        </w:rPr>
        <w:t>С.М.Мироненко</w:t>
      </w:r>
      <w:proofErr w:type="spellEnd"/>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ind w:firstLine="720"/>
        <w:jc w:val="both"/>
        <w:rPr>
          <w:rFonts w:ascii="Arial" w:hAnsi="Arial" w:cs="Arial"/>
          <w:lang w:eastAsia="ru-RU"/>
        </w:rPr>
      </w:pPr>
    </w:p>
    <w:p w:rsidR="000949E0" w:rsidRDefault="000949E0" w:rsidP="000949E0">
      <w:pPr>
        <w:autoSpaceDE w:val="0"/>
        <w:autoSpaceDN w:val="0"/>
        <w:adjustRightInd w:val="0"/>
        <w:jc w:val="both"/>
        <w:rPr>
          <w:rFonts w:ascii="Arial" w:hAnsi="Arial" w:cs="Arial"/>
          <w:lang w:eastAsia="ru-RU"/>
        </w:rPr>
      </w:pPr>
      <w:r>
        <w:rPr>
          <w:rFonts w:ascii="Arial" w:hAnsi="Arial" w:cs="Arial"/>
          <w:lang w:eastAsia="ru-RU"/>
        </w:rPr>
        <w:t>ПРИЛОЖЕНИЕ</w:t>
      </w:r>
    </w:p>
    <w:p w:rsidR="000949E0" w:rsidRDefault="000949E0" w:rsidP="000949E0">
      <w:pPr>
        <w:tabs>
          <w:tab w:val="left" w:pos="5593"/>
        </w:tabs>
        <w:autoSpaceDE w:val="0"/>
        <w:autoSpaceDN w:val="0"/>
        <w:adjustRightInd w:val="0"/>
        <w:jc w:val="both"/>
        <w:rPr>
          <w:rFonts w:ascii="Arial" w:hAnsi="Arial" w:cs="Arial"/>
          <w:lang w:eastAsia="ru-RU"/>
        </w:rPr>
      </w:pPr>
      <w:r>
        <w:rPr>
          <w:rFonts w:ascii="Arial" w:hAnsi="Arial" w:cs="Arial"/>
          <w:lang w:eastAsia="ru-RU"/>
        </w:rPr>
        <w:t>УТВЕРЖДЕН</w:t>
      </w:r>
    </w:p>
    <w:p w:rsidR="000949E0" w:rsidRDefault="000949E0" w:rsidP="000949E0">
      <w:pPr>
        <w:tabs>
          <w:tab w:val="left" w:pos="5593"/>
        </w:tabs>
        <w:autoSpaceDE w:val="0"/>
        <w:autoSpaceDN w:val="0"/>
        <w:adjustRightInd w:val="0"/>
        <w:jc w:val="both"/>
        <w:rPr>
          <w:rFonts w:ascii="Arial" w:hAnsi="Arial" w:cs="Arial"/>
          <w:lang w:eastAsia="ru-RU"/>
        </w:rPr>
      </w:pPr>
      <w:r>
        <w:rPr>
          <w:rFonts w:ascii="Arial" w:hAnsi="Arial" w:cs="Arial"/>
          <w:lang w:eastAsia="ru-RU"/>
        </w:rPr>
        <w:t>постановлением администрации</w:t>
      </w:r>
    </w:p>
    <w:p w:rsidR="000949E0" w:rsidRDefault="00B52F06" w:rsidP="000949E0">
      <w:pPr>
        <w:autoSpaceDE w:val="0"/>
        <w:autoSpaceDN w:val="0"/>
        <w:adjustRightInd w:val="0"/>
        <w:jc w:val="both"/>
        <w:rPr>
          <w:rFonts w:ascii="Arial" w:hAnsi="Arial" w:cs="Arial"/>
          <w:lang w:eastAsia="ru-RU"/>
        </w:rPr>
      </w:pPr>
      <w:proofErr w:type="spellStart"/>
      <w:r>
        <w:rPr>
          <w:rFonts w:ascii="Arial" w:hAnsi="Arial" w:cs="Arial"/>
          <w:lang w:eastAsia="ru-RU"/>
        </w:rPr>
        <w:t>Маякского</w:t>
      </w:r>
      <w:proofErr w:type="spellEnd"/>
      <w:r w:rsidR="000949E0">
        <w:rPr>
          <w:rFonts w:ascii="Arial" w:hAnsi="Arial" w:cs="Arial"/>
          <w:lang w:eastAsia="ru-RU"/>
        </w:rPr>
        <w:t xml:space="preserve"> сельского поселения  </w:t>
      </w:r>
    </w:p>
    <w:p w:rsidR="000949E0" w:rsidRDefault="000949E0" w:rsidP="000949E0">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w:t>
      </w:r>
    </w:p>
    <w:p w:rsidR="000949E0" w:rsidRDefault="00B52F06" w:rsidP="000949E0">
      <w:pPr>
        <w:autoSpaceDE w:val="0"/>
        <w:autoSpaceDN w:val="0"/>
        <w:adjustRightInd w:val="0"/>
        <w:jc w:val="both"/>
        <w:rPr>
          <w:rFonts w:ascii="Arial" w:hAnsi="Arial" w:cs="Arial"/>
          <w:lang w:eastAsia="ru-RU"/>
        </w:rPr>
      </w:pPr>
      <w:r>
        <w:rPr>
          <w:rFonts w:ascii="Arial" w:hAnsi="Arial" w:cs="Arial"/>
        </w:rPr>
        <w:t>От28.09.2017 № 39</w:t>
      </w:r>
    </w:p>
    <w:p w:rsidR="0032411D" w:rsidRPr="000949E0" w:rsidRDefault="0032411D" w:rsidP="0032411D">
      <w:pPr>
        <w:suppressAutoHyphens w:val="0"/>
        <w:rPr>
          <w:rFonts w:ascii="Arial" w:hAnsi="Arial" w:cs="Arial"/>
        </w:rPr>
      </w:pPr>
    </w:p>
    <w:p w:rsidR="0032411D" w:rsidRPr="000949E0" w:rsidRDefault="0032411D" w:rsidP="0032411D">
      <w:pPr>
        <w:jc w:val="center"/>
        <w:rPr>
          <w:rFonts w:ascii="Arial" w:hAnsi="Arial" w:cs="Arial"/>
          <w:b/>
        </w:rPr>
      </w:pPr>
    </w:p>
    <w:p w:rsidR="0032411D" w:rsidRPr="000949E0" w:rsidRDefault="0032411D" w:rsidP="0032411D">
      <w:pPr>
        <w:jc w:val="center"/>
        <w:rPr>
          <w:rFonts w:ascii="Arial" w:hAnsi="Arial" w:cs="Arial"/>
        </w:rPr>
      </w:pPr>
      <w:r w:rsidRPr="000949E0">
        <w:rPr>
          <w:rFonts w:ascii="Arial" w:hAnsi="Arial" w:cs="Arial"/>
        </w:rPr>
        <w:t>АДМИНИСТРАТИВНЫЙ РЕГЛАМЕНТ</w:t>
      </w:r>
    </w:p>
    <w:p w:rsidR="0032411D" w:rsidRPr="000949E0" w:rsidRDefault="0032411D" w:rsidP="0032411D">
      <w:pPr>
        <w:jc w:val="center"/>
        <w:rPr>
          <w:rFonts w:ascii="Arial" w:hAnsi="Arial" w:cs="Arial"/>
          <w:bCs/>
        </w:rPr>
      </w:pPr>
      <w:r w:rsidRPr="000949E0">
        <w:rPr>
          <w:rFonts w:ascii="Arial" w:hAnsi="Arial" w:cs="Arial"/>
          <w:bCs/>
        </w:rPr>
        <w:t xml:space="preserve">по предоставлению муниципальной услуги «Выдача разрешений </w:t>
      </w:r>
      <w:proofErr w:type="gramStart"/>
      <w:r w:rsidRPr="000949E0">
        <w:rPr>
          <w:rFonts w:ascii="Arial" w:hAnsi="Arial" w:cs="Arial"/>
          <w:bCs/>
        </w:rPr>
        <w:t>на</w:t>
      </w:r>
      <w:proofErr w:type="gramEnd"/>
    </w:p>
    <w:p w:rsidR="0032411D" w:rsidRPr="000949E0" w:rsidRDefault="0032411D" w:rsidP="0032411D">
      <w:pPr>
        <w:jc w:val="center"/>
        <w:rPr>
          <w:rFonts w:ascii="Arial" w:hAnsi="Arial" w:cs="Arial"/>
          <w:bCs/>
        </w:rPr>
      </w:pPr>
      <w:r w:rsidRPr="000949E0">
        <w:rPr>
          <w:rFonts w:ascii="Arial" w:hAnsi="Arial" w:cs="Arial"/>
          <w:bCs/>
        </w:rPr>
        <w:t>строительство, реконструкцию объектов капитального строительства»</w:t>
      </w:r>
      <w:r w:rsidRPr="000949E0">
        <w:rPr>
          <w:rFonts w:ascii="Arial" w:hAnsi="Arial" w:cs="Arial"/>
          <w:bCs/>
        </w:rPr>
        <w:br/>
      </w:r>
    </w:p>
    <w:p w:rsidR="0032411D" w:rsidRPr="000949E0" w:rsidRDefault="0032411D" w:rsidP="0032411D">
      <w:pPr>
        <w:autoSpaceDE w:val="0"/>
        <w:autoSpaceDN w:val="0"/>
        <w:adjustRightInd w:val="0"/>
        <w:ind w:firstLine="720"/>
        <w:jc w:val="center"/>
        <w:outlineLvl w:val="1"/>
        <w:rPr>
          <w:rFonts w:ascii="Arial" w:hAnsi="Arial" w:cs="Arial"/>
        </w:rPr>
      </w:pPr>
      <w:r w:rsidRPr="000949E0">
        <w:rPr>
          <w:rFonts w:ascii="Arial" w:hAnsi="Arial" w:cs="Arial"/>
        </w:rPr>
        <w:t xml:space="preserve"> ОБЩИЕ ПОЛОЖЕНИЯ</w:t>
      </w:r>
    </w:p>
    <w:p w:rsidR="0032411D" w:rsidRPr="000949E0" w:rsidRDefault="0032411D" w:rsidP="0032411D">
      <w:pPr>
        <w:autoSpaceDE w:val="0"/>
        <w:autoSpaceDN w:val="0"/>
        <w:adjustRightInd w:val="0"/>
        <w:ind w:firstLine="720"/>
        <w:jc w:val="center"/>
        <w:outlineLvl w:val="2"/>
        <w:rPr>
          <w:rFonts w:ascii="Arial" w:hAnsi="Arial" w:cs="Arial"/>
        </w:rPr>
      </w:pPr>
      <w:bookmarkStart w:id="1" w:name="Par43"/>
      <w:bookmarkEnd w:id="1"/>
      <w:r w:rsidRPr="000949E0">
        <w:rPr>
          <w:rFonts w:ascii="Arial" w:hAnsi="Arial" w:cs="Arial"/>
        </w:rPr>
        <w:t xml:space="preserve">ПРЕДМЕТ РЕГУЛИРОВАНИЯ </w:t>
      </w:r>
    </w:p>
    <w:p w:rsidR="0032411D" w:rsidRPr="000949E0" w:rsidRDefault="0032411D" w:rsidP="0032411D">
      <w:pPr>
        <w:autoSpaceDE w:val="0"/>
        <w:autoSpaceDN w:val="0"/>
        <w:adjustRightInd w:val="0"/>
        <w:ind w:firstLine="720"/>
        <w:jc w:val="center"/>
        <w:outlineLvl w:val="2"/>
        <w:rPr>
          <w:rFonts w:ascii="Arial" w:hAnsi="Arial" w:cs="Arial"/>
        </w:rPr>
      </w:pPr>
      <w:r w:rsidRPr="000949E0">
        <w:rPr>
          <w:rFonts w:ascii="Arial" w:hAnsi="Arial" w:cs="Arial"/>
        </w:rPr>
        <w:t>АДМИНИСТРАТИВНОГО РЕГЛАМЕНТА</w:t>
      </w:r>
    </w:p>
    <w:p w:rsidR="0032411D" w:rsidRPr="000949E0" w:rsidRDefault="0032411D" w:rsidP="0032411D">
      <w:pPr>
        <w:ind w:firstLine="709"/>
        <w:jc w:val="both"/>
        <w:outlineLvl w:val="0"/>
        <w:rPr>
          <w:rFonts w:ascii="Arial" w:hAnsi="Arial" w:cs="Arial"/>
        </w:rPr>
      </w:pPr>
      <w:r w:rsidRPr="000949E0">
        <w:rPr>
          <w:rFonts w:ascii="Arial" w:hAnsi="Arial" w:cs="Arial"/>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предоставлению администрацией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 муниципальной услуги </w:t>
      </w:r>
      <w:r w:rsidRPr="000949E0">
        <w:rPr>
          <w:rFonts w:ascii="Arial" w:hAnsi="Arial" w:cs="Arial"/>
          <w:b/>
        </w:rPr>
        <w:t xml:space="preserve"> «</w:t>
      </w:r>
      <w:r w:rsidRPr="000949E0">
        <w:rPr>
          <w:rFonts w:ascii="Arial" w:hAnsi="Arial" w:cs="Arial"/>
        </w:rPr>
        <w:t>Выдача разрешений на строительство, реконструкцию объектов капитального строительства» (далее – Муниципальная услуга).</w:t>
      </w:r>
    </w:p>
    <w:p w:rsidR="0032411D" w:rsidRPr="000949E0" w:rsidRDefault="0032411D" w:rsidP="0032411D">
      <w:pPr>
        <w:autoSpaceDE w:val="0"/>
        <w:autoSpaceDN w:val="0"/>
        <w:adjustRightInd w:val="0"/>
        <w:ind w:firstLine="720"/>
        <w:jc w:val="center"/>
        <w:outlineLvl w:val="2"/>
        <w:rPr>
          <w:rFonts w:ascii="Arial" w:hAnsi="Arial" w:cs="Arial"/>
        </w:rPr>
      </w:pPr>
      <w:r w:rsidRPr="000949E0">
        <w:rPr>
          <w:rFonts w:ascii="Arial" w:hAnsi="Arial" w:cs="Arial"/>
        </w:rPr>
        <w:t>КРУГ ЗАЯВИТЕЛЕЙ</w:t>
      </w:r>
    </w:p>
    <w:p w:rsidR="0032411D" w:rsidRPr="000949E0" w:rsidRDefault="0032411D" w:rsidP="0032411D">
      <w:pPr>
        <w:pStyle w:val="ConsPlusNormal0"/>
        <w:ind w:firstLine="709"/>
        <w:jc w:val="both"/>
        <w:rPr>
          <w:sz w:val="24"/>
          <w:szCs w:val="24"/>
        </w:rPr>
      </w:pPr>
      <w:proofErr w:type="gramStart"/>
      <w:r w:rsidRPr="000949E0">
        <w:rPr>
          <w:sz w:val="24"/>
          <w:szCs w:val="24"/>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32411D" w:rsidRPr="000949E0" w:rsidRDefault="0032411D" w:rsidP="0032411D">
      <w:pPr>
        <w:autoSpaceDE w:val="0"/>
        <w:autoSpaceDN w:val="0"/>
        <w:adjustRightInd w:val="0"/>
        <w:jc w:val="center"/>
        <w:outlineLvl w:val="2"/>
        <w:rPr>
          <w:rFonts w:ascii="Arial" w:hAnsi="Arial" w:cs="Arial"/>
        </w:rPr>
      </w:pPr>
      <w:r w:rsidRPr="000949E0">
        <w:rPr>
          <w:rFonts w:ascii="Arial" w:hAnsi="Arial" w:cs="Arial"/>
        </w:rPr>
        <w:t>ТРЕБОВАНИЯ К ПОРЯДКУ ИНФОРМИРОВАНИЯ</w:t>
      </w:r>
    </w:p>
    <w:p w:rsidR="0032411D" w:rsidRPr="000949E0" w:rsidRDefault="0032411D" w:rsidP="0032411D">
      <w:pPr>
        <w:autoSpaceDE w:val="0"/>
        <w:autoSpaceDN w:val="0"/>
        <w:adjustRightInd w:val="0"/>
        <w:ind w:firstLine="720"/>
        <w:jc w:val="center"/>
        <w:rPr>
          <w:rFonts w:ascii="Arial" w:hAnsi="Arial" w:cs="Arial"/>
        </w:rPr>
      </w:pPr>
      <w:r w:rsidRPr="000949E0">
        <w:rPr>
          <w:rFonts w:ascii="Arial" w:hAnsi="Arial" w:cs="Arial"/>
        </w:rPr>
        <w:t>О ПРЕДОСТАВЛЕНИИМУНИЦИПАЛЬНОЙ УСЛУГИ</w:t>
      </w:r>
    </w:p>
    <w:p w:rsidR="0032411D" w:rsidRPr="000949E0" w:rsidRDefault="0032411D" w:rsidP="0032411D">
      <w:pPr>
        <w:autoSpaceDE w:val="0"/>
        <w:autoSpaceDN w:val="0"/>
        <w:adjustRightInd w:val="0"/>
        <w:ind w:firstLine="709"/>
        <w:jc w:val="both"/>
        <w:rPr>
          <w:rFonts w:ascii="Arial" w:hAnsi="Arial" w:cs="Arial"/>
        </w:rPr>
      </w:pPr>
      <w:r w:rsidRPr="000949E0">
        <w:rPr>
          <w:rFonts w:ascii="Arial" w:hAnsi="Arial" w:cs="Arial"/>
        </w:rPr>
        <w:t>1.3.1. Информирование о предоставлении муниципальной услуги осуществляется: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1) В муниципальном казенном учреждении «Многофункциональный центр предоставления государственных и муниципальных услуг» </w:t>
      </w:r>
      <w:proofErr w:type="spellStart"/>
      <w:r w:rsidRPr="000949E0">
        <w:rPr>
          <w:rFonts w:ascii="Arial" w:hAnsi="Arial" w:cs="Arial"/>
        </w:rPr>
        <w:t>Отрадненскогорайона</w:t>
      </w:r>
      <w:proofErr w:type="spellEnd"/>
      <w:r w:rsidRPr="000949E0">
        <w:rPr>
          <w:rFonts w:ascii="Arial" w:hAnsi="Arial" w:cs="Arial"/>
        </w:rPr>
        <w:t xml:space="preserve"> (далее – МКУ «МФЦ»):</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при личном обращении;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посредством Интернет-сайта -  </w:t>
      </w:r>
      <w:r w:rsidRPr="000949E0">
        <w:rPr>
          <w:rFonts w:ascii="Arial" w:hAnsi="Arial" w:cs="Arial"/>
          <w:lang w:val="en-US"/>
        </w:rPr>
        <w:t>www</w:t>
      </w:r>
      <w:r w:rsidRPr="000949E0">
        <w:rPr>
          <w:rFonts w:ascii="Arial" w:hAnsi="Arial" w:cs="Arial"/>
        </w:rPr>
        <w:t xml:space="preserve">. </w:t>
      </w:r>
      <w:proofErr w:type="spellStart"/>
      <w:r w:rsidRPr="000949E0">
        <w:rPr>
          <w:rFonts w:ascii="Arial" w:hAnsi="Arial" w:cs="Arial"/>
          <w:lang w:val="en-US"/>
        </w:rPr>
        <w:t>mfc</w:t>
      </w:r>
      <w:proofErr w:type="spellEnd"/>
      <w:r w:rsidRPr="000949E0">
        <w:rPr>
          <w:rFonts w:ascii="Arial" w:hAnsi="Arial" w:cs="Arial"/>
        </w:rPr>
        <w:t>.</w:t>
      </w:r>
      <w:proofErr w:type="spellStart"/>
      <w:r w:rsidRPr="000949E0">
        <w:rPr>
          <w:rFonts w:ascii="Arial" w:hAnsi="Arial" w:cs="Arial"/>
          <w:lang w:val="en-US"/>
        </w:rPr>
        <w:t>otradnaya</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w:t>
      </w:r>
    </w:p>
    <w:p w:rsidR="0032411D" w:rsidRPr="000949E0" w:rsidRDefault="0032411D" w:rsidP="0032411D">
      <w:pPr>
        <w:suppressAutoHyphens w:val="0"/>
        <w:ind w:firstLine="709"/>
        <w:jc w:val="both"/>
        <w:rPr>
          <w:rFonts w:ascii="Arial" w:hAnsi="Arial" w:cs="Arial"/>
        </w:rPr>
      </w:pPr>
      <w:r w:rsidRPr="000949E0">
        <w:rPr>
          <w:rFonts w:ascii="Arial" w:hAnsi="Arial" w:cs="Arial"/>
        </w:rPr>
        <w:t>2) В Администрации:</w:t>
      </w:r>
    </w:p>
    <w:p w:rsidR="0032411D" w:rsidRPr="000949E0" w:rsidRDefault="0032411D" w:rsidP="0032411D">
      <w:pPr>
        <w:suppressAutoHyphens w:val="0"/>
        <w:ind w:firstLine="709"/>
        <w:jc w:val="both"/>
        <w:rPr>
          <w:rFonts w:ascii="Arial" w:hAnsi="Arial" w:cs="Arial"/>
        </w:rPr>
      </w:pPr>
      <w:r w:rsidRPr="000949E0">
        <w:rPr>
          <w:rFonts w:ascii="Arial" w:hAnsi="Arial" w:cs="Arial"/>
        </w:rPr>
        <w:t>-в устной форме при личном обращении;</w:t>
      </w:r>
    </w:p>
    <w:p w:rsidR="0032411D" w:rsidRPr="000949E0" w:rsidRDefault="0032411D" w:rsidP="0032411D">
      <w:pPr>
        <w:suppressAutoHyphens w:val="0"/>
        <w:ind w:firstLine="709"/>
        <w:jc w:val="both"/>
        <w:rPr>
          <w:rFonts w:ascii="Arial" w:hAnsi="Arial" w:cs="Arial"/>
        </w:rPr>
      </w:pPr>
      <w:r w:rsidRPr="000949E0">
        <w:rPr>
          <w:rFonts w:ascii="Arial" w:hAnsi="Arial" w:cs="Arial"/>
        </w:rPr>
        <w:t>-с использованием телефонной связи;</w:t>
      </w:r>
    </w:p>
    <w:p w:rsidR="0032411D" w:rsidRPr="000949E0" w:rsidRDefault="0032411D" w:rsidP="0032411D">
      <w:pPr>
        <w:suppressAutoHyphens w:val="0"/>
        <w:ind w:firstLine="709"/>
        <w:jc w:val="both"/>
        <w:rPr>
          <w:rFonts w:ascii="Arial" w:hAnsi="Arial" w:cs="Arial"/>
        </w:rPr>
      </w:pPr>
      <w:r w:rsidRPr="000949E0">
        <w:rPr>
          <w:rFonts w:ascii="Arial" w:hAnsi="Arial" w:cs="Arial"/>
        </w:rPr>
        <w:t>-по письменным обращениям.</w:t>
      </w:r>
    </w:p>
    <w:p w:rsidR="0032411D" w:rsidRPr="00B52F06" w:rsidRDefault="0032411D" w:rsidP="00B52F06">
      <w:pPr>
        <w:rPr>
          <w:sz w:val="28"/>
          <w:szCs w:val="28"/>
        </w:rPr>
      </w:pPr>
      <w:r w:rsidRPr="000949E0">
        <w:rPr>
          <w:rFonts w:ascii="Arial" w:hAnsi="Arial" w:cs="Arial"/>
        </w:rPr>
        <w:t xml:space="preserve">3) Посредством размещения информации на </w:t>
      </w:r>
      <w:proofErr w:type="gramStart"/>
      <w:r w:rsidRPr="000949E0">
        <w:rPr>
          <w:rFonts w:ascii="Arial" w:hAnsi="Arial" w:cs="Arial"/>
        </w:rPr>
        <w:t>информационном</w:t>
      </w:r>
      <w:proofErr w:type="gramEnd"/>
      <w:r w:rsidRPr="000949E0">
        <w:rPr>
          <w:rFonts w:ascii="Arial" w:hAnsi="Arial" w:cs="Arial"/>
        </w:rPr>
        <w:t xml:space="preserve"> Интернет-портале Администрации (</w:t>
      </w:r>
      <w:proofErr w:type="spellStart"/>
      <w:r w:rsidRPr="000949E0">
        <w:rPr>
          <w:rFonts w:ascii="Arial" w:hAnsi="Arial" w:cs="Arial"/>
        </w:rPr>
        <w:t>www</w:t>
      </w:r>
      <w:proofErr w:type="spellEnd"/>
      <w:r w:rsidRPr="000949E0">
        <w:rPr>
          <w:rFonts w:ascii="Arial" w:hAnsi="Arial" w:cs="Arial"/>
        </w:rPr>
        <w:t xml:space="preserve">. </w:t>
      </w:r>
      <w:hyperlink r:id="rId6" w:history="1">
        <w:r w:rsidR="00B52F06" w:rsidRPr="00111651">
          <w:rPr>
            <w:rStyle w:val="a5"/>
            <w:rFonts w:ascii="Arial" w:hAnsi="Arial" w:cs="Arial"/>
            <w:shd w:val="clear" w:color="auto" w:fill="FFFFFF"/>
            <w:lang w:val="en-US"/>
          </w:rPr>
          <w:t>adm</w:t>
        </w:r>
        <w:r w:rsidR="00B52F06" w:rsidRPr="00111651">
          <w:rPr>
            <w:rStyle w:val="a5"/>
            <w:rFonts w:ascii="Arial" w:hAnsi="Arial" w:cs="Arial"/>
            <w:shd w:val="clear" w:color="auto" w:fill="FFFFFF"/>
          </w:rPr>
          <w:t>-</w:t>
        </w:r>
        <w:r w:rsidR="00B52F06" w:rsidRPr="00111651">
          <w:rPr>
            <w:rStyle w:val="a5"/>
            <w:rFonts w:ascii="Arial" w:hAnsi="Arial" w:cs="Arial"/>
            <w:shd w:val="clear" w:color="auto" w:fill="FFFFFF"/>
            <w:lang w:val="en-US"/>
          </w:rPr>
          <w:t>maiak</w:t>
        </w:r>
        <w:r w:rsidR="00B52F06" w:rsidRPr="00111651">
          <w:rPr>
            <w:rStyle w:val="a5"/>
            <w:rFonts w:ascii="Arial" w:hAnsi="Arial" w:cs="Arial"/>
            <w:shd w:val="clear" w:color="auto" w:fill="FFFFFF"/>
          </w:rPr>
          <w:t>@mail.ru</w:t>
        </w:r>
      </w:hyperlink>
      <w:r w:rsidRPr="000949E0">
        <w:rPr>
          <w:rFonts w:ascii="Arial" w:hAnsi="Arial" w:cs="Arial"/>
        </w:rPr>
        <w:t>).</w:t>
      </w:r>
    </w:p>
    <w:p w:rsidR="0032411D" w:rsidRPr="000949E0" w:rsidRDefault="0032411D" w:rsidP="0032411D">
      <w:pPr>
        <w:suppressAutoHyphens w:val="0"/>
        <w:ind w:firstLine="709"/>
        <w:jc w:val="both"/>
        <w:rPr>
          <w:rFonts w:ascii="Arial" w:hAnsi="Arial" w:cs="Arial"/>
        </w:rPr>
      </w:pPr>
      <w:r w:rsidRPr="000949E0">
        <w:rPr>
          <w:rFonts w:ascii="Arial" w:hAnsi="Arial" w:cs="Arial"/>
        </w:rPr>
        <w:t>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2411D" w:rsidRPr="000949E0" w:rsidRDefault="0032411D" w:rsidP="0032411D">
      <w:pPr>
        <w:suppressAutoHyphens w:val="0"/>
        <w:ind w:firstLine="709"/>
        <w:jc w:val="both"/>
        <w:rPr>
          <w:rFonts w:ascii="Arial" w:hAnsi="Arial" w:cs="Arial"/>
        </w:rPr>
      </w:pPr>
      <w:r w:rsidRPr="000949E0">
        <w:rPr>
          <w:rFonts w:ascii="Arial" w:hAnsi="Arial" w:cs="Arial"/>
        </w:rPr>
        <w:t>5) Посредством размещения информационных стендов в МКУ «МФЦ» и Администрации, предоставляющих муниципальную услугу.</w:t>
      </w:r>
    </w:p>
    <w:p w:rsidR="0032411D" w:rsidRPr="000949E0" w:rsidRDefault="0032411D" w:rsidP="0032411D">
      <w:pPr>
        <w:suppressAutoHyphens w:val="0"/>
        <w:ind w:firstLine="709"/>
        <w:jc w:val="both"/>
        <w:rPr>
          <w:rFonts w:ascii="Arial" w:hAnsi="Arial" w:cs="Arial"/>
        </w:rPr>
      </w:pPr>
      <w:r w:rsidRPr="000949E0">
        <w:rPr>
          <w:rFonts w:ascii="Arial" w:hAnsi="Arial" w:cs="Arial"/>
        </w:rPr>
        <w:lastRenderedPageBreak/>
        <w:t xml:space="preserve">6) с использованием федеральной государственной информационной системе «Единый портал государственных и муниципальных услуг (функций)» </w:t>
      </w:r>
      <w:r w:rsidRPr="000949E0">
        <w:rPr>
          <w:rFonts w:ascii="Arial" w:hAnsi="Arial" w:cs="Arial"/>
          <w:lang w:val="en-US"/>
        </w:rPr>
        <w:t>http</w:t>
      </w:r>
      <w:r w:rsidRPr="000949E0">
        <w:rPr>
          <w:rFonts w:ascii="Arial" w:hAnsi="Arial" w:cs="Arial"/>
        </w:rPr>
        <w:t>://</w:t>
      </w:r>
      <w:r w:rsidRPr="000949E0">
        <w:rPr>
          <w:rFonts w:ascii="Arial" w:hAnsi="Arial" w:cs="Arial"/>
          <w:lang w:val="en-US"/>
        </w:rPr>
        <w:t>www</w:t>
      </w:r>
      <w:r w:rsidRPr="000949E0">
        <w:rPr>
          <w:rFonts w:ascii="Arial" w:hAnsi="Arial" w:cs="Arial"/>
        </w:rPr>
        <w:t>.</w:t>
      </w:r>
      <w:proofErr w:type="spellStart"/>
      <w:r w:rsidRPr="000949E0">
        <w:rPr>
          <w:rFonts w:ascii="Arial" w:hAnsi="Arial" w:cs="Arial"/>
          <w:lang w:val="en-US"/>
        </w:rPr>
        <w:t>gosuslugi</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 xml:space="preserve">, «Портал государственных и муниципальных услуг Краснодарского края» </w:t>
      </w:r>
      <w:r w:rsidRPr="000949E0">
        <w:rPr>
          <w:rFonts w:ascii="Arial" w:hAnsi="Arial" w:cs="Arial"/>
          <w:lang w:val="en-US"/>
        </w:rPr>
        <w:t>http</w:t>
      </w:r>
      <w:r w:rsidRPr="000949E0">
        <w:rPr>
          <w:rFonts w:ascii="Arial" w:hAnsi="Arial" w:cs="Arial"/>
        </w:rPr>
        <w:t>://</w:t>
      </w:r>
      <w:r w:rsidRPr="000949E0">
        <w:rPr>
          <w:rFonts w:ascii="Arial" w:hAnsi="Arial" w:cs="Arial"/>
          <w:lang w:val="en-US"/>
        </w:rPr>
        <w:t>www</w:t>
      </w:r>
      <w:r w:rsidRPr="000949E0">
        <w:rPr>
          <w:rFonts w:ascii="Arial" w:hAnsi="Arial" w:cs="Arial"/>
        </w:rPr>
        <w:t>.</w:t>
      </w:r>
      <w:proofErr w:type="spellStart"/>
      <w:r w:rsidRPr="000949E0">
        <w:rPr>
          <w:rFonts w:ascii="Arial" w:hAnsi="Arial" w:cs="Arial"/>
          <w:lang w:val="en-US"/>
        </w:rPr>
        <w:t>pgu</w:t>
      </w:r>
      <w:proofErr w:type="spellEnd"/>
      <w:r w:rsidRPr="000949E0">
        <w:rPr>
          <w:rFonts w:ascii="Arial" w:hAnsi="Arial" w:cs="Arial"/>
        </w:rPr>
        <w:t>.</w:t>
      </w:r>
      <w:proofErr w:type="spellStart"/>
      <w:r w:rsidRPr="000949E0">
        <w:rPr>
          <w:rFonts w:ascii="Arial" w:hAnsi="Arial" w:cs="Arial"/>
          <w:lang w:val="en-US"/>
        </w:rPr>
        <w:t>krasnodar</w:t>
      </w:r>
      <w:proofErr w:type="spellEnd"/>
      <w:r w:rsidRPr="000949E0">
        <w:rPr>
          <w:rFonts w:ascii="Arial" w:hAnsi="Arial" w:cs="Arial"/>
        </w:rPr>
        <w:t>.</w:t>
      </w:r>
      <w:proofErr w:type="spellStart"/>
      <w:r w:rsidRPr="000949E0">
        <w:rPr>
          <w:rFonts w:ascii="Arial" w:hAnsi="Arial" w:cs="Arial"/>
          <w:lang w:val="en-US"/>
        </w:rPr>
        <w:t>ru</w:t>
      </w:r>
      <w:proofErr w:type="spellEnd"/>
      <w:r w:rsidRPr="000949E0">
        <w:rPr>
          <w:rFonts w:ascii="Arial" w:hAnsi="Arial" w:cs="Arial"/>
        </w:rPr>
        <w:t xml:space="preserve"> (далее – Портал).</w:t>
      </w:r>
    </w:p>
    <w:p w:rsidR="0032411D" w:rsidRPr="000949E0" w:rsidRDefault="0032411D" w:rsidP="0032411D">
      <w:pPr>
        <w:suppressAutoHyphens w:val="0"/>
        <w:ind w:firstLine="851"/>
        <w:jc w:val="both"/>
        <w:rPr>
          <w:rFonts w:ascii="Arial" w:hAnsi="Arial" w:cs="Arial"/>
        </w:rPr>
      </w:pPr>
      <w:r w:rsidRPr="000949E0">
        <w:rPr>
          <w:rFonts w:ascii="Arial" w:hAnsi="Arial" w:cs="Arial"/>
        </w:rPr>
        <w:t>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32411D" w:rsidRPr="000949E0" w:rsidRDefault="0032411D" w:rsidP="0032411D">
      <w:pPr>
        <w:suppressAutoHyphens w:val="0"/>
        <w:ind w:firstLine="851"/>
        <w:jc w:val="both"/>
        <w:rPr>
          <w:rFonts w:ascii="Arial" w:hAnsi="Arial" w:cs="Arial"/>
        </w:rPr>
      </w:pPr>
      <w:r w:rsidRPr="000949E0">
        <w:rPr>
          <w:rFonts w:ascii="Arial" w:hAnsi="Arial" w:cs="Arial"/>
        </w:rPr>
        <w:t>1) срок предоставления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форма заявления о предоставлении муниципальной услуги и образец  ее заполнения;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перечень документов, необходимых для предоставления муниципальной услуги, и предъявляемые к ним требования;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4) перечень оснований для отказа в предоставлении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информация о платности (бесплатности)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6) блок-схема описания административного процесса по  предоставлению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8. Информация о порядке предоставления муниципальной услуги публикуется в средствах массовой информации и в раздаточных информационных материалах.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9. Адрес места </w:t>
      </w:r>
      <w:r w:rsidR="00B52F06">
        <w:rPr>
          <w:rFonts w:ascii="Arial" w:hAnsi="Arial" w:cs="Arial"/>
        </w:rPr>
        <w:t>нахождения Администрации: 352286, пос. Маяк, улица Красная, 14</w:t>
      </w:r>
      <w:r w:rsidRPr="000949E0">
        <w:rPr>
          <w:rFonts w:ascii="Arial" w:hAnsi="Arial" w:cs="Arial"/>
        </w:rPr>
        <w:t>.</w:t>
      </w:r>
    </w:p>
    <w:p w:rsidR="0032411D" w:rsidRPr="00B52F06" w:rsidRDefault="0032411D" w:rsidP="00B52F06">
      <w:pPr>
        <w:rPr>
          <w:sz w:val="28"/>
          <w:szCs w:val="28"/>
        </w:rPr>
      </w:pPr>
      <w:r w:rsidRPr="000949E0">
        <w:rPr>
          <w:rFonts w:ascii="Arial" w:hAnsi="Arial" w:cs="Arial"/>
        </w:rPr>
        <w:t xml:space="preserve">Адрес электронной почты: </w:t>
      </w:r>
      <w:hyperlink r:id="rId7" w:history="1">
        <w:r w:rsidR="00B52F06" w:rsidRPr="00111651">
          <w:rPr>
            <w:rStyle w:val="a5"/>
            <w:rFonts w:ascii="Arial" w:hAnsi="Arial" w:cs="Arial"/>
            <w:shd w:val="clear" w:color="auto" w:fill="FFFFFF"/>
            <w:lang w:val="en-US"/>
          </w:rPr>
          <w:t>adm</w:t>
        </w:r>
        <w:r w:rsidR="00B52F06" w:rsidRPr="00111651">
          <w:rPr>
            <w:rStyle w:val="a5"/>
            <w:rFonts w:ascii="Arial" w:hAnsi="Arial" w:cs="Arial"/>
            <w:shd w:val="clear" w:color="auto" w:fill="FFFFFF"/>
          </w:rPr>
          <w:t>-</w:t>
        </w:r>
        <w:r w:rsidR="00B52F06" w:rsidRPr="00111651">
          <w:rPr>
            <w:rStyle w:val="a5"/>
            <w:rFonts w:ascii="Arial" w:hAnsi="Arial" w:cs="Arial"/>
            <w:shd w:val="clear" w:color="auto" w:fill="FFFFFF"/>
            <w:lang w:val="en-US"/>
          </w:rPr>
          <w:t>maiak</w:t>
        </w:r>
        <w:r w:rsidR="00B52F06" w:rsidRPr="00111651">
          <w:rPr>
            <w:rStyle w:val="a5"/>
            <w:rFonts w:ascii="Arial" w:hAnsi="Arial" w:cs="Arial"/>
            <w:shd w:val="clear" w:color="auto" w:fill="FFFFFF"/>
          </w:rPr>
          <w:t>@mail.ru</w:t>
        </w:r>
      </w:hyperlink>
    </w:p>
    <w:p w:rsidR="0032411D" w:rsidRPr="000949E0" w:rsidRDefault="0032411D" w:rsidP="0032411D">
      <w:pPr>
        <w:suppressAutoHyphens w:val="0"/>
        <w:ind w:firstLine="851"/>
        <w:jc w:val="both"/>
        <w:rPr>
          <w:rFonts w:ascii="Arial" w:hAnsi="Arial" w:cs="Arial"/>
          <w:u w:val="single"/>
        </w:rPr>
      </w:pPr>
      <w:r w:rsidRPr="000949E0">
        <w:rPr>
          <w:rFonts w:ascii="Arial" w:hAnsi="Arial" w:cs="Arial"/>
        </w:rPr>
        <w:t>Телефон (факс)</w:t>
      </w:r>
      <w:r w:rsidR="00B52F06">
        <w:rPr>
          <w:rFonts w:ascii="Arial" w:hAnsi="Arial" w:cs="Arial"/>
        </w:rPr>
        <w:t xml:space="preserve"> Администрации: 8(86144) 97586</w:t>
      </w:r>
      <w:r w:rsidRPr="000949E0">
        <w:rPr>
          <w:rFonts w:ascii="Arial" w:hAnsi="Arial" w:cs="Arial"/>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10. Должностные лица Администрации (ответственные специалисты) осуществляют прием заявлений и консультирование заявителей по вопросам, связанным с предоставлением муниципальной услуги, в соответствии со следующим графиком:</w:t>
      </w:r>
    </w:p>
    <w:p w:rsidR="0032411D" w:rsidRPr="000949E0" w:rsidRDefault="0032411D" w:rsidP="0032411D">
      <w:pPr>
        <w:suppressAutoHyphens w:val="0"/>
        <w:ind w:firstLine="851"/>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32411D" w:rsidRPr="000949E0" w:rsidTr="00B52F06">
        <w:tc>
          <w:tcPr>
            <w:tcW w:w="2462" w:type="dxa"/>
          </w:tcPr>
          <w:p w:rsidR="0032411D" w:rsidRPr="000949E0" w:rsidRDefault="0032411D" w:rsidP="00B52F06">
            <w:pPr>
              <w:suppressAutoHyphens w:val="0"/>
              <w:jc w:val="center"/>
              <w:rPr>
                <w:rFonts w:ascii="Arial" w:hAnsi="Arial" w:cs="Arial"/>
              </w:rPr>
            </w:pPr>
            <w:r w:rsidRPr="000949E0">
              <w:rPr>
                <w:rFonts w:ascii="Arial" w:hAnsi="Arial" w:cs="Arial"/>
              </w:rPr>
              <w:t>Дни недели</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Время приема заявлений от физических и юридических лиц и время выдачи запрашиваемых документов</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Понедельник</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с 9.00 до 16.00</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 xml:space="preserve">Вторник </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с 9.00 до 16.00</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Среда</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с 9.00 до 16.00</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Четверг</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с 9.00 до 16.00</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Пятница</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с 9.00 до 15.00</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Суббота</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выходной</w:t>
            </w:r>
          </w:p>
        </w:tc>
      </w:tr>
      <w:tr w:rsidR="0032411D" w:rsidRPr="000949E0" w:rsidTr="00B52F06">
        <w:tc>
          <w:tcPr>
            <w:tcW w:w="2462" w:type="dxa"/>
          </w:tcPr>
          <w:p w:rsidR="0032411D" w:rsidRPr="000949E0" w:rsidRDefault="0032411D" w:rsidP="00B52F06">
            <w:pPr>
              <w:suppressAutoHyphens w:val="0"/>
              <w:rPr>
                <w:rFonts w:ascii="Arial" w:hAnsi="Arial" w:cs="Arial"/>
              </w:rPr>
            </w:pPr>
            <w:r w:rsidRPr="000949E0">
              <w:rPr>
                <w:rFonts w:ascii="Arial" w:hAnsi="Arial" w:cs="Arial"/>
              </w:rPr>
              <w:t>Воскресенье</w:t>
            </w:r>
          </w:p>
        </w:tc>
        <w:tc>
          <w:tcPr>
            <w:tcW w:w="7177" w:type="dxa"/>
          </w:tcPr>
          <w:p w:rsidR="0032411D" w:rsidRPr="000949E0" w:rsidRDefault="0032411D" w:rsidP="00B52F06">
            <w:pPr>
              <w:suppressAutoHyphens w:val="0"/>
              <w:jc w:val="center"/>
              <w:rPr>
                <w:rFonts w:ascii="Arial" w:hAnsi="Arial" w:cs="Arial"/>
              </w:rPr>
            </w:pPr>
            <w:r w:rsidRPr="000949E0">
              <w:rPr>
                <w:rFonts w:ascii="Arial" w:hAnsi="Arial" w:cs="Arial"/>
              </w:rPr>
              <w:t>выходной</w:t>
            </w:r>
          </w:p>
        </w:tc>
      </w:tr>
    </w:tbl>
    <w:p w:rsidR="0032411D" w:rsidRPr="000949E0" w:rsidRDefault="0032411D" w:rsidP="0032411D">
      <w:pPr>
        <w:suppressAutoHyphens w:val="0"/>
        <w:ind w:firstLine="851"/>
        <w:jc w:val="both"/>
        <w:rPr>
          <w:rFonts w:ascii="Arial" w:hAnsi="Arial" w:cs="Arial"/>
        </w:rPr>
      </w:pPr>
    </w:p>
    <w:p w:rsidR="0032411D" w:rsidRPr="000949E0" w:rsidRDefault="0032411D" w:rsidP="0032411D">
      <w:pPr>
        <w:suppressAutoHyphens w:val="0"/>
        <w:ind w:firstLine="851"/>
        <w:jc w:val="both"/>
        <w:rPr>
          <w:rFonts w:ascii="Arial" w:hAnsi="Arial" w:cs="Arial"/>
        </w:rPr>
      </w:pPr>
      <w:r w:rsidRPr="000949E0">
        <w:rPr>
          <w:rFonts w:ascii="Arial" w:hAnsi="Arial" w:cs="Arial"/>
        </w:rPr>
        <w:t>11. Основными требованиями к информированию заявителей являются: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достоверность предоставляемой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четкость в изложении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полнота информации; </w:t>
      </w:r>
    </w:p>
    <w:p w:rsidR="0032411D" w:rsidRPr="000949E0" w:rsidRDefault="0032411D" w:rsidP="0032411D">
      <w:pPr>
        <w:suppressAutoHyphens w:val="0"/>
        <w:ind w:firstLine="851"/>
        <w:jc w:val="both"/>
        <w:rPr>
          <w:rFonts w:ascii="Arial" w:hAnsi="Arial" w:cs="Arial"/>
        </w:rPr>
      </w:pPr>
      <w:r w:rsidRPr="000949E0">
        <w:rPr>
          <w:rFonts w:ascii="Arial" w:hAnsi="Arial" w:cs="Arial"/>
        </w:rPr>
        <w:t>4) удобство и доступность получения информации;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5) своевременность предоставления информации.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19. Консультации предоставляются по следующим вопросам:</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органы  власти и организации, в которых заявитель может получить документы, необходимые для предоставления муниципальной услуги </w:t>
      </w:r>
      <w:r w:rsidRPr="000949E0">
        <w:rPr>
          <w:rFonts w:ascii="Arial" w:hAnsi="Arial" w:cs="Arial"/>
        </w:rPr>
        <w:lastRenderedPageBreak/>
        <w:t xml:space="preserve">(наименование и их местонахождение);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время приема и выдачи документов;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4) порядок и сроки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2411D" w:rsidRPr="000949E0" w:rsidRDefault="0032411D" w:rsidP="0032411D">
      <w:pPr>
        <w:suppressAutoHyphens w:val="0"/>
        <w:jc w:val="center"/>
        <w:rPr>
          <w:rFonts w:ascii="Arial" w:hAnsi="Arial" w:cs="Arial"/>
        </w:rPr>
      </w:pPr>
      <w:r w:rsidRPr="000949E0">
        <w:rPr>
          <w:rFonts w:ascii="Arial" w:hAnsi="Arial" w:cs="Arial"/>
        </w:rPr>
        <w:t xml:space="preserve">Обязанности должностных лиц при ответе на телефонные звонки, </w:t>
      </w:r>
    </w:p>
    <w:p w:rsidR="0032411D" w:rsidRPr="000949E0" w:rsidRDefault="0032411D" w:rsidP="0032411D">
      <w:pPr>
        <w:suppressAutoHyphens w:val="0"/>
        <w:jc w:val="center"/>
        <w:rPr>
          <w:rFonts w:ascii="Arial" w:hAnsi="Arial" w:cs="Arial"/>
        </w:rPr>
      </w:pPr>
      <w:r w:rsidRPr="000949E0">
        <w:rPr>
          <w:rFonts w:ascii="Arial" w:hAnsi="Arial" w:cs="Arial"/>
        </w:rPr>
        <w:t>устные и письменные обращения граждан или организаций</w:t>
      </w:r>
    </w:p>
    <w:p w:rsidR="0032411D" w:rsidRPr="000949E0" w:rsidRDefault="0032411D" w:rsidP="0032411D">
      <w:pPr>
        <w:suppressAutoHyphens w:val="0"/>
        <w:ind w:firstLine="851"/>
        <w:jc w:val="both"/>
        <w:rPr>
          <w:rFonts w:ascii="Arial" w:hAnsi="Arial" w:cs="Arial"/>
        </w:rPr>
      </w:pPr>
      <w:r w:rsidRPr="000949E0">
        <w:rPr>
          <w:rFonts w:ascii="Arial" w:hAnsi="Arial" w:cs="Arial"/>
        </w:rPr>
        <w:t>12.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13.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 xml:space="preserve">Получение заявителем информации с использованием федеральной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 xml:space="preserve">государственной информационной системы «Единый портал </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государственных и муниципальных услуг (функций)»</w:t>
      </w:r>
    </w:p>
    <w:p w:rsidR="0032411D" w:rsidRPr="000949E0" w:rsidRDefault="0032411D" w:rsidP="0032411D">
      <w:pPr>
        <w:suppressAutoHyphens w:val="0"/>
        <w:ind w:firstLine="851"/>
        <w:jc w:val="both"/>
        <w:rPr>
          <w:rFonts w:ascii="Arial" w:hAnsi="Arial" w:cs="Arial"/>
        </w:rPr>
      </w:pPr>
      <w:r w:rsidRPr="000949E0">
        <w:rPr>
          <w:rFonts w:ascii="Arial" w:hAnsi="Arial" w:cs="Arial"/>
        </w:rPr>
        <w:t>13. При наличии технических возможностей, использование заявителем Портала обеспечит:</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возможность получения заявителем сведений о муниципальной услуге;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возможность получения и копирования заявителем форм заявлений и иных документов, необходимых для получения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32411D" w:rsidRPr="000949E0" w:rsidRDefault="0032411D" w:rsidP="0032411D">
      <w:pPr>
        <w:suppressAutoHyphens w:val="0"/>
        <w:ind w:firstLine="851"/>
        <w:jc w:val="both"/>
        <w:rPr>
          <w:rFonts w:ascii="Arial" w:hAnsi="Arial" w:cs="Arial"/>
        </w:rPr>
      </w:pPr>
      <w:r w:rsidRPr="000949E0">
        <w:rPr>
          <w:rFonts w:ascii="Arial" w:hAnsi="Arial" w:cs="Arial"/>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32411D" w:rsidRPr="000949E0" w:rsidRDefault="0032411D" w:rsidP="0032411D">
      <w:pPr>
        <w:suppressAutoHyphens w:val="0"/>
        <w:ind w:firstLine="851"/>
        <w:jc w:val="both"/>
        <w:rPr>
          <w:rFonts w:ascii="Arial" w:hAnsi="Arial" w:cs="Arial"/>
        </w:rPr>
      </w:pPr>
      <w:r w:rsidRPr="000949E0">
        <w:rPr>
          <w:rFonts w:ascii="Arial" w:hAnsi="Arial" w:cs="Arial"/>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32411D" w:rsidRPr="000949E0" w:rsidRDefault="0032411D" w:rsidP="0032411D">
      <w:pPr>
        <w:pStyle w:val="11"/>
        <w:tabs>
          <w:tab w:val="clear" w:pos="360"/>
        </w:tabs>
        <w:spacing w:before="0" w:after="0"/>
        <w:jc w:val="center"/>
        <w:outlineLvl w:val="0"/>
        <w:rPr>
          <w:rFonts w:ascii="Arial" w:hAnsi="Arial" w:cs="Arial"/>
          <w:szCs w:val="24"/>
        </w:rPr>
      </w:pPr>
      <w:r w:rsidRPr="000949E0">
        <w:rPr>
          <w:rFonts w:ascii="Arial" w:hAnsi="Arial" w:cs="Arial"/>
          <w:szCs w:val="24"/>
        </w:rPr>
        <w:t>Порядок информирования о ходе предоставления</w:t>
      </w:r>
    </w:p>
    <w:p w:rsidR="0032411D" w:rsidRPr="000949E0" w:rsidRDefault="0032411D" w:rsidP="0032411D">
      <w:pPr>
        <w:pStyle w:val="11"/>
        <w:tabs>
          <w:tab w:val="clear" w:pos="360"/>
        </w:tabs>
        <w:spacing w:before="0" w:after="0"/>
        <w:jc w:val="center"/>
        <w:rPr>
          <w:rFonts w:ascii="Arial" w:hAnsi="Arial" w:cs="Arial"/>
          <w:szCs w:val="24"/>
        </w:rPr>
      </w:pPr>
      <w:r w:rsidRPr="000949E0">
        <w:rPr>
          <w:rFonts w:ascii="Arial" w:hAnsi="Arial" w:cs="Arial"/>
          <w:szCs w:val="24"/>
        </w:rPr>
        <w:t>муниципальной услуги</w:t>
      </w:r>
    </w:p>
    <w:p w:rsidR="0032411D" w:rsidRPr="000949E0" w:rsidRDefault="0032411D" w:rsidP="0032411D">
      <w:pPr>
        <w:pStyle w:val="11"/>
        <w:tabs>
          <w:tab w:val="clear" w:pos="360"/>
        </w:tabs>
        <w:spacing w:before="0" w:after="0"/>
        <w:ind w:firstLine="851"/>
        <w:rPr>
          <w:rFonts w:ascii="Arial" w:hAnsi="Arial" w:cs="Arial"/>
          <w:szCs w:val="24"/>
        </w:rPr>
      </w:pPr>
      <w:r w:rsidRPr="000949E0">
        <w:rPr>
          <w:rFonts w:ascii="Arial" w:hAnsi="Arial" w:cs="Arial"/>
          <w:szCs w:val="24"/>
        </w:rPr>
        <w:t>14. Информирование о ходе предоставления муниципальной услуги осуществляется ответственным специалистом при личном контакте с заявителями, с использованием средств сети Интернет, почтовой, телефонной связи, посредством электронной почты.</w:t>
      </w:r>
    </w:p>
    <w:p w:rsidR="0032411D" w:rsidRPr="000949E0" w:rsidRDefault="0032411D" w:rsidP="0032411D">
      <w:pPr>
        <w:pStyle w:val="11"/>
        <w:tabs>
          <w:tab w:val="clear" w:pos="360"/>
        </w:tabs>
        <w:spacing w:before="0" w:after="0"/>
        <w:ind w:firstLine="851"/>
        <w:rPr>
          <w:rFonts w:ascii="Arial" w:hAnsi="Arial" w:cs="Arial"/>
          <w:szCs w:val="24"/>
        </w:rPr>
      </w:pPr>
      <w:r w:rsidRPr="000949E0">
        <w:rPr>
          <w:rFonts w:ascii="Arial" w:hAnsi="Arial" w:cs="Arial"/>
          <w:szCs w:val="24"/>
        </w:rPr>
        <w:t>15.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32411D" w:rsidRPr="000949E0" w:rsidRDefault="0032411D" w:rsidP="0032411D">
      <w:pPr>
        <w:suppressAutoHyphens w:val="0"/>
        <w:jc w:val="center"/>
        <w:rPr>
          <w:rFonts w:ascii="Arial" w:hAnsi="Arial" w:cs="Arial"/>
        </w:rPr>
      </w:pPr>
      <w:r w:rsidRPr="000949E0">
        <w:rPr>
          <w:rFonts w:ascii="Arial" w:hAnsi="Arial" w:cs="Arial"/>
          <w:lang w:val="en-US"/>
        </w:rPr>
        <w:t>II</w:t>
      </w:r>
      <w:r w:rsidRPr="000949E0">
        <w:rPr>
          <w:rFonts w:ascii="Arial" w:hAnsi="Arial" w:cs="Arial"/>
        </w:rPr>
        <w:t>. СТАНДАРТ ПРЕДОСТАВЛЕНИЯ МУНИЦИПАЛЬНОЙ УСЛУГИ</w:t>
      </w:r>
    </w:p>
    <w:p w:rsidR="0032411D" w:rsidRPr="000949E0" w:rsidRDefault="0032411D" w:rsidP="0032411D">
      <w:pPr>
        <w:suppressAutoHyphens w:val="0"/>
        <w:jc w:val="center"/>
        <w:outlineLvl w:val="0"/>
        <w:rPr>
          <w:rFonts w:ascii="Arial" w:hAnsi="Arial" w:cs="Arial"/>
        </w:rPr>
      </w:pPr>
      <w:r w:rsidRPr="000949E0">
        <w:rPr>
          <w:rFonts w:ascii="Arial" w:hAnsi="Arial" w:cs="Arial"/>
        </w:rPr>
        <w:t>Орган, предоставляющий муниципальную услугу</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16. Муниципальная услуга, предоставление которой регулируется настоящим Административным регламентом, именуется </w:t>
      </w:r>
      <w:r w:rsidRPr="000949E0">
        <w:rPr>
          <w:rFonts w:ascii="Arial" w:hAnsi="Arial" w:cs="Arial"/>
          <w:bCs/>
        </w:rPr>
        <w:t>«</w:t>
      </w:r>
      <w:r w:rsidRPr="000949E0">
        <w:rPr>
          <w:rFonts w:ascii="Arial" w:hAnsi="Arial" w:cs="Arial"/>
        </w:rPr>
        <w:t>Выдача разрешений на строительство, реконструкцию объектов капитального строительства</w:t>
      </w:r>
      <w:r w:rsidRPr="000949E0">
        <w:rPr>
          <w:rFonts w:ascii="Arial" w:hAnsi="Arial" w:cs="Arial"/>
          <w:bCs/>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17. Предоставление муниципальной услуги осуществляется  администрацией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
    <w:p w:rsidR="0032411D" w:rsidRPr="000949E0" w:rsidRDefault="0032411D" w:rsidP="0032411D">
      <w:pPr>
        <w:suppressAutoHyphens w:val="0"/>
        <w:ind w:firstLine="851"/>
        <w:jc w:val="both"/>
        <w:rPr>
          <w:rFonts w:ascii="Arial" w:hAnsi="Arial" w:cs="Arial"/>
        </w:rPr>
      </w:pPr>
      <w:r w:rsidRPr="000949E0">
        <w:rPr>
          <w:rFonts w:ascii="Arial" w:hAnsi="Arial" w:cs="Arial"/>
          <w:bCs/>
        </w:rPr>
        <w:t>18.</w:t>
      </w:r>
      <w:r w:rsidRPr="000949E0">
        <w:rPr>
          <w:rFonts w:ascii="Arial" w:hAnsi="Arial" w:cs="Arial"/>
        </w:rPr>
        <w:t> В предоставлении муниципальной услуги также участвуют:</w:t>
      </w:r>
    </w:p>
    <w:p w:rsidR="0032411D" w:rsidRPr="000949E0" w:rsidRDefault="0032411D" w:rsidP="0032411D">
      <w:pPr>
        <w:suppressAutoHyphens w:val="0"/>
        <w:ind w:firstLine="851"/>
        <w:jc w:val="both"/>
        <w:rPr>
          <w:rFonts w:ascii="Arial" w:hAnsi="Arial" w:cs="Arial"/>
        </w:rPr>
      </w:pPr>
      <w:r w:rsidRPr="000949E0">
        <w:rPr>
          <w:rFonts w:ascii="Arial" w:hAnsi="Arial" w:cs="Arial"/>
        </w:rPr>
        <w:t>– МФЦ.</w:t>
      </w:r>
    </w:p>
    <w:p w:rsidR="0032411D" w:rsidRPr="000949E0" w:rsidRDefault="0032411D" w:rsidP="0032411D">
      <w:pPr>
        <w:suppressAutoHyphens w:val="0"/>
        <w:ind w:firstLine="851"/>
        <w:jc w:val="both"/>
        <w:rPr>
          <w:rFonts w:ascii="Arial" w:hAnsi="Arial" w:cs="Arial"/>
        </w:rPr>
      </w:pPr>
      <w:r w:rsidRPr="000949E0">
        <w:rPr>
          <w:rFonts w:ascii="Arial" w:hAnsi="Arial" w:cs="Arial"/>
          <w:bCs/>
          <w:lang w:eastAsia="ru-RU"/>
        </w:rPr>
        <w:lastRenderedPageBreak/>
        <w:t xml:space="preserve">19. В процессе предоставления муниципальной услуги Администрация  взаимодействует </w:t>
      </w:r>
      <w:proofErr w:type="gramStart"/>
      <w:r w:rsidRPr="000949E0">
        <w:rPr>
          <w:rFonts w:ascii="Arial" w:hAnsi="Arial" w:cs="Arial"/>
          <w:bCs/>
          <w:lang w:eastAsia="ru-RU"/>
        </w:rPr>
        <w:t>с</w:t>
      </w:r>
      <w:proofErr w:type="gramEnd"/>
      <w:r w:rsidRPr="000949E0">
        <w:rPr>
          <w:rFonts w:ascii="Arial" w:hAnsi="Arial" w:cs="Arial"/>
          <w:bCs/>
          <w:lang w:eastAsia="ru-RU"/>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Муниципальным бюджетным учреждением «Управление архитектуры и градостроительства муниципального образования Отрадненский район».</w:t>
      </w:r>
    </w:p>
    <w:p w:rsidR="0032411D" w:rsidRPr="000949E0" w:rsidRDefault="0032411D" w:rsidP="0032411D">
      <w:pPr>
        <w:suppressAutoHyphens w:val="0"/>
        <w:ind w:firstLine="851"/>
        <w:jc w:val="both"/>
        <w:rPr>
          <w:rFonts w:ascii="Arial" w:hAnsi="Arial" w:cs="Arial"/>
        </w:rPr>
      </w:pPr>
      <w:r w:rsidRPr="000949E0">
        <w:rPr>
          <w:rFonts w:ascii="Arial" w:hAnsi="Arial" w:cs="Arial"/>
        </w:rPr>
        <w:t>20. </w:t>
      </w:r>
      <w:proofErr w:type="gramStart"/>
      <w:r w:rsidRPr="000949E0">
        <w:rPr>
          <w:rFonts w:ascii="Arial" w:hAnsi="Arial" w:cs="Arial"/>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0949E0">
        <w:rPr>
          <w:rFonts w:ascii="Arial" w:hAnsi="Arial" w:cs="Arial"/>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управления.</w:t>
      </w:r>
    </w:p>
    <w:p w:rsidR="0032411D" w:rsidRPr="000949E0" w:rsidRDefault="0032411D" w:rsidP="0032411D">
      <w:pPr>
        <w:suppressAutoHyphens w:val="0"/>
        <w:ind w:firstLine="851"/>
        <w:jc w:val="both"/>
        <w:rPr>
          <w:rFonts w:ascii="Arial" w:hAnsi="Arial" w:cs="Arial"/>
        </w:rPr>
      </w:pPr>
      <w:r w:rsidRPr="000949E0">
        <w:rPr>
          <w:rFonts w:ascii="Arial" w:hAnsi="Arial" w:cs="Arial"/>
        </w:rPr>
        <w:t>21. Результатом предоставления муниципальной услуги является: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1) выдача разрешения на строительство, реконструкцию объекта капитального строительства (далее – разрешение на строительство);</w:t>
      </w:r>
    </w:p>
    <w:p w:rsidR="0032411D" w:rsidRPr="000949E0" w:rsidRDefault="0032411D" w:rsidP="0032411D">
      <w:pPr>
        <w:suppressAutoHyphens w:val="0"/>
        <w:ind w:firstLine="851"/>
        <w:jc w:val="both"/>
        <w:rPr>
          <w:rFonts w:ascii="Arial" w:hAnsi="Arial" w:cs="Arial"/>
        </w:rPr>
      </w:pPr>
      <w:r w:rsidRPr="000949E0">
        <w:rPr>
          <w:rFonts w:ascii="Arial" w:hAnsi="Arial" w:cs="Arial"/>
        </w:rPr>
        <w:t>2) отказ в выдаче разрешения на строительство.</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22. Общий срок предоставления муниципальной услуги не должен превышать 7 рабочих дней со дня приема заявления. </w:t>
      </w:r>
    </w:p>
    <w:p w:rsidR="0032411D" w:rsidRPr="000949E0" w:rsidRDefault="0032411D" w:rsidP="0032411D">
      <w:pPr>
        <w:suppressAutoHyphens w:val="0"/>
        <w:ind w:firstLine="851"/>
        <w:jc w:val="both"/>
        <w:rPr>
          <w:rFonts w:ascii="Arial" w:hAnsi="Arial" w:cs="Arial"/>
        </w:rPr>
      </w:pPr>
      <w:r w:rsidRPr="000949E0">
        <w:rPr>
          <w:rFonts w:ascii="Arial" w:hAnsi="Arial" w:cs="Arial"/>
        </w:rPr>
        <w:t>23. Срок регистрации заявления о предоставлении муниципальной услуги не может превышать 20 минут.</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rPr>
        <w:t>24. </w:t>
      </w:r>
      <w:r w:rsidRPr="000949E0">
        <w:rPr>
          <w:rFonts w:ascii="Arial" w:hAnsi="Arial" w:cs="Arial"/>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20 минут.</w:t>
      </w:r>
    </w:p>
    <w:p w:rsidR="0032411D" w:rsidRPr="000949E0" w:rsidRDefault="0032411D" w:rsidP="0032411D">
      <w:pPr>
        <w:suppressAutoHyphens w:val="0"/>
        <w:ind w:firstLine="851"/>
        <w:jc w:val="both"/>
        <w:rPr>
          <w:rFonts w:ascii="Arial" w:hAnsi="Arial" w:cs="Arial"/>
        </w:rPr>
      </w:pPr>
      <w:r w:rsidRPr="000949E0">
        <w:rPr>
          <w:rFonts w:ascii="Arial" w:hAnsi="Arial" w:cs="Arial"/>
        </w:rPr>
        <w:t>25. </w:t>
      </w:r>
      <w:r w:rsidRPr="000949E0">
        <w:rPr>
          <w:rFonts w:ascii="Arial" w:hAnsi="Arial" w:cs="Arial"/>
          <w:lang w:eastAsia="ru-RU"/>
        </w:rPr>
        <w:t xml:space="preserve">Максимальный срок </w:t>
      </w:r>
      <w:r w:rsidRPr="000949E0">
        <w:rPr>
          <w:rFonts w:ascii="Arial" w:hAnsi="Arial" w:cs="Arial"/>
        </w:rPr>
        <w:t xml:space="preserve">продолжительности приема заявителя должностным лицом Администрации при подаче заявления, а также при получении результата предоставления муниципальной услуги, составляет 20 минут. </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26. Максимальный срок ожидания в очереди</w:t>
      </w:r>
      <w:r w:rsidRPr="000949E0">
        <w:rPr>
          <w:rFonts w:ascii="Arial" w:hAnsi="Arial" w:cs="Arial"/>
        </w:rPr>
        <w:t xml:space="preserve"> для получения консультации составляет 20 минут.</w:t>
      </w:r>
    </w:p>
    <w:p w:rsidR="0032411D" w:rsidRPr="000949E0" w:rsidRDefault="0032411D" w:rsidP="0032411D">
      <w:pPr>
        <w:suppressAutoHyphens w:val="0"/>
        <w:ind w:firstLine="851"/>
        <w:jc w:val="both"/>
        <w:rPr>
          <w:rFonts w:ascii="Arial" w:hAnsi="Arial" w:cs="Arial"/>
        </w:rPr>
      </w:pPr>
      <w:r w:rsidRPr="000949E0">
        <w:rPr>
          <w:rFonts w:ascii="Arial" w:hAnsi="Arial" w:cs="Arial"/>
        </w:rPr>
        <w:t>27. Предоставление муниципальной услуги осуществляется в соответствии со следующими нормативными правовыми актами:</w:t>
      </w:r>
    </w:p>
    <w:p w:rsidR="0032411D" w:rsidRPr="000949E0" w:rsidRDefault="0032411D" w:rsidP="0032411D">
      <w:pPr>
        <w:suppressAutoHyphens w:val="0"/>
        <w:ind w:firstLine="851"/>
        <w:jc w:val="both"/>
        <w:rPr>
          <w:rFonts w:ascii="Arial" w:hAnsi="Arial" w:cs="Arial"/>
        </w:rPr>
      </w:pPr>
      <w:r w:rsidRPr="000949E0">
        <w:rPr>
          <w:rFonts w:ascii="Arial" w:hAnsi="Arial" w:cs="Arial"/>
        </w:rPr>
        <w:t>Конституция Российской Федерации, принята всенародным голосованием 12 декабря 1993 года;</w:t>
      </w:r>
    </w:p>
    <w:p w:rsidR="0032411D" w:rsidRPr="000949E0" w:rsidRDefault="0032411D" w:rsidP="0032411D">
      <w:pPr>
        <w:suppressAutoHyphens w:val="0"/>
        <w:ind w:firstLine="851"/>
        <w:jc w:val="both"/>
        <w:rPr>
          <w:rFonts w:ascii="Arial" w:hAnsi="Arial" w:cs="Arial"/>
        </w:rPr>
      </w:pPr>
      <w:r w:rsidRPr="000949E0">
        <w:rPr>
          <w:rFonts w:ascii="Arial" w:hAnsi="Arial" w:cs="Arial"/>
        </w:rPr>
        <w:t>Градостроительный кодекс Российской Федерации от 29 декабря 2004 года № 190-ФЗ;</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6 октября 2003 года № 131-ФЗ «Об общих принципах организации местного самоуправления в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29 декабря 2004 года № 191-ФЗ «О введении в действие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Федеральный закон от 27 июля 2010 № 210-ФЗ «Об организации предоставления государственных и муниципальных услуг»;</w:t>
      </w:r>
    </w:p>
    <w:p w:rsidR="0032411D" w:rsidRPr="000949E0" w:rsidRDefault="0032411D" w:rsidP="0032411D">
      <w:pPr>
        <w:suppressAutoHyphens w:val="0"/>
        <w:ind w:firstLine="709"/>
        <w:jc w:val="both"/>
        <w:rPr>
          <w:rFonts w:ascii="Arial" w:hAnsi="Arial" w:cs="Arial"/>
        </w:rPr>
      </w:pPr>
      <w:r w:rsidRPr="000949E0">
        <w:rPr>
          <w:rFonts w:ascii="Arial" w:hAnsi="Arial" w:cs="Arial"/>
          <w:shd w:val="clear" w:color="auto" w:fill="FFFFFF"/>
        </w:rPr>
        <w:t xml:space="preserve">приказ Министерства </w:t>
      </w:r>
      <w:r w:rsidRPr="000949E0">
        <w:rPr>
          <w:rFonts w:ascii="Arial" w:hAnsi="Arial" w:cs="Arial"/>
          <w:bCs/>
          <w:shd w:val="clear" w:color="auto" w:fill="FFFFFF"/>
        </w:rPr>
        <w:t xml:space="preserve">строительства </w:t>
      </w:r>
      <w:r w:rsidRPr="000949E0">
        <w:rPr>
          <w:rFonts w:ascii="Arial" w:hAnsi="Arial" w:cs="Arial"/>
          <w:shd w:val="clear" w:color="auto" w:fill="FFFFFF"/>
        </w:rPr>
        <w:t>и жилищно-коммунального хозяйства РФ от 19 февраля 2015 г. N 117/</w:t>
      </w:r>
      <w:proofErr w:type="spellStart"/>
      <w:proofErr w:type="gramStart"/>
      <w:r w:rsidRPr="000949E0">
        <w:rPr>
          <w:rFonts w:ascii="Arial" w:hAnsi="Arial" w:cs="Arial"/>
          <w:shd w:val="clear" w:color="auto" w:fill="FFFFFF"/>
        </w:rPr>
        <w:t>пр</w:t>
      </w:r>
      <w:proofErr w:type="spellEnd"/>
      <w:proofErr w:type="gramEnd"/>
      <w:r w:rsidRPr="000949E0">
        <w:rPr>
          <w:rFonts w:ascii="Arial" w:hAnsi="Arial" w:cs="Arial"/>
          <w:shd w:val="clear" w:color="auto" w:fill="FFFFFF"/>
        </w:rPr>
        <w:t xml:space="preserve"> "Об утверждении </w:t>
      </w:r>
      <w:r w:rsidRPr="000949E0">
        <w:rPr>
          <w:rFonts w:ascii="Arial" w:hAnsi="Arial" w:cs="Arial"/>
          <w:bCs/>
          <w:shd w:val="clear" w:color="auto" w:fill="FFFFFF"/>
        </w:rPr>
        <w:t xml:space="preserve">формы разрешения на строительство </w:t>
      </w:r>
      <w:r w:rsidRPr="000949E0">
        <w:rPr>
          <w:rFonts w:ascii="Arial" w:hAnsi="Arial" w:cs="Arial"/>
          <w:shd w:val="clear" w:color="auto" w:fill="FFFFFF"/>
        </w:rPr>
        <w:t xml:space="preserve">и </w:t>
      </w:r>
      <w:r w:rsidRPr="000949E0">
        <w:rPr>
          <w:rFonts w:ascii="Arial" w:hAnsi="Arial" w:cs="Arial"/>
          <w:bCs/>
          <w:shd w:val="clear" w:color="auto" w:fill="FFFFFF"/>
        </w:rPr>
        <w:t xml:space="preserve">формы разрешения на </w:t>
      </w:r>
      <w:r w:rsidRPr="000949E0">
        <w:rPr>
          <w:rFonts w:ascii="Arial" w:hAnsi="Arial" w:cs="Arial"/>
          <w:shd w:val="clear" w:color="auto" w:fill="FFFFFF"/>
        </w:rPr>
        <w:t>ввод объекта в эксплуатацию"</w:t>
      </w:r>
      <w:r w:rsidRPr="000949E0">
        <w:rPr>
          <w:rFonts w:ascii="Arial" w:hAnsi="Arial" w:cs="Arial"/>
        </w:rPr>
        <w:t>;</w:t>
      </w:r>
    </w:p>
    <w:p w:rsidR="0032411D" w:rsidRPr="000949E0" w:rsidRDefault="0032411D" w:rsidP="0032411D">
      <w:pPr>
        <w:suppressAutoHyphens w:val="0"/>
        <w:ind w:firstLine="851"/>
        <w:jc w:val="both"/>
        <w:rPr>
          <w:rFonts w:ascii="Arial" w:hAnsi="Arial" w:cs="Arial"/>
        </w:rPr>
      </w:pPr>
      <w:r w:rsidRPr="000949E0">
        <w:rPr>
          <w:rFonts w:ascii="Arial" w:hAnsi="Arial" w:cs="Arial"/>
        </w:rPr>
        <w:t>Закон Краснодарского края от 21 июля 2008 года № 1540-КЗ «Градостроительный кодекс Краснодарского края»;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Устава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roofErr w:type="spellStart"/>
      <w:r w:rsidRPr="000949E0">
        <w:rPr>
          <w:rFonts w:ascii="Arial" w:hAnsi="Arial" w:cs="Arial"/>
        </w:rPr>
        <w:t>Отрадненского</w:t>
      </w:r>
      <w:proofErr w:type="spellEnd"/>
      <w:r w:rsidRPr="000949E0">
        <w:rPr>
          <w:rFonts w:ascii="Arial" w:hAnsi="Arial" w:cs="Arial"/>
        </w:rPr>
        <w:t xml:space="preserve"> района.</w:t>
      </w:r>
    </w:p>
    <w:p w:rsidR="0032411D" w:rsidRPr="000949E0" w:rsidRDefault="0032411D" w:rsidP="0032411D">
      <w:pPr>
        <w:suppressAutoHyphens w:val="0"/>
        <w:jc w:val="center"/>
        <w:rPr>
          <w:rFonts w:ascii="Arial" w:hAnsi="Arial" w:cs="Arial"/>
        </w:rPr>
      </w:pPr>
      <w:r w:rsidRPr="000949E0">
        <w:rPr>
          <w:rFonts w:ascii="Arial" w:hAnsi="Arial" w:cs="Arial"/>
        </w:rPr>
        <w:t xml:space="preserve">Исчерпывающий перечень документов, необходимых в соответствии </w:t>
      </w:r>
      <w:proofErr w:type="gramStart"/>
      <w:r w:rsidRPr="000949E0">
        <w:rPr>
          <w:rFonts w:ascii="Arial" w:hAnsi="Arial" w:cs="Arial"/>
        </w:rPr>
        <w:t>с</w:t>
      </w:r>
      <w:proofErr w:type="gramEnd"/>
      <w:r w:rsidRPr="000949E0">
        <w:rPr>
          <w:rFonts w:ascii="Arial" w:hAnsi="Arial" w:cs="Arial"/>
        </w:rPr>
        <w:t xml:space="preserve"> </w:t>
      </w:r>
    </w:p>
    <w:p w:rsidR="0032411D" w:rsidRPr="000949E0" w:rsidRDefault="0032411D" w:rsidP="0032411D">
      <w:pPr>
        <w:suppressAutoHyphens w:val="0"/>
        <w:jc w:val="center"/>
        <w:rPr>
          <w:rFonts w:ascii="Arial" w:hAnsi="Arial" w:cs="Arial"/>
        </w:rPr>
      </w:pPr>
      <w:r w:rsidRPr="000949E0">
        <w:rPr>
          <w:rFonts w:ascii="Arial" w:hAnsi="Arial" w:cs="Arial"/>
        </w:rPr>
        <w:t xml:space="preserve">законодательными актами или иными нормативными правовыми актами </w:t>
      </w:r>
    </w:p>
    <w:p w:rsidR="0032411D" w:rsidRPr="000949E0" w:rsidRDefault="0032411D" w:rsidP="0032411D">
      <w:pPr>
        <w:suppressAutoHyphens w:val="0"/>
        <w:jc w:val="center"/>
        <w:rPr>
          <w:rFonts w:ascii="Arial" w:hAnsi="Arial" w:cs="Arial"/>
        </w:rPr>
      </w:pPr>
      <w:r w:rsidRPr="000949E0">
        <w:rPr>
          <w:rFonts w:ascii="Arial" w:hAnsi="Arial" w:cs="Arial"/>
        </w:rPr>
        <w:t>для предоставления муниципальной услуги</w:t>
      </w:r>
    </w:p>
    <w:p w:rsidR="0032411D" w:rsidRPr="000949E0" w:rsidRDefault="0032411D" w:rsidP="0032411D">
      <w:pPr>
        <w:suppressAutoHyphens w:val="0"/>
        <w:ind w:firstLine="709"/>
        <w:jc w:val="center"/>
        <w:outlineLvl w:val="0"/>
        <w:rPr>
          <w:rFonts w:ascii="Arial" w:hAnsi="Arial" w:cs="Arial"/>
        </w:rPr>
      </w:pPr>
      <w:r w:rsidRPr="000949E0">
        <w:rPr>
          <w:rFonts w:ascii="Arial" w:hAnsi="Arial" w:cs="Arial"/>
        </w:rPr>
        <w:lastRenderedPageBreak/>
        <w:t>37.Документы, подлежащие представлению самостоятельно заявителем:</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В целях строительства, реконструкции объекта капитального строительства или объекта индивидуального жилищного строительства застройщик обращается в Администрацию с заявлением о выдаче разрешения на строительство (приложения №1 к настоящему Административному регламенту).</w:t>
      </w:r>
    </w:p>
    <w:p w:rsidR="0032411D" w:rsidRPr="000949E0" w:rsidRDefault="0032411D" w:rsidP="0032411D">
      <w:pPr>
        <w:suppressAutoHyphens w:val="0"/>
        <w:ind w:firstLine="900"/>
        <w:jc w:val="both"/>
        <w:rPr>
          <w:rFonts w:ascii="Arial" w:hAnsi="Arial" w:cs="Arial"/>
        </w:rPr>
      </w:pPr>
      <w:r w:rsidRPr="000949E0">
        <w:rPr>
          <w:rFonts w:ascii="Arial" w:hAnsi="Arial" w:cs="Arial"/>
        </w:rPr>
        <w:t>38. К заявлению о выдаче разрешения на строительство объекта капитального строительства прилагаются следующие документы:</w:t>
      </w:r>
    </w:p>
    <w:p w:rsidR="0032411D" w:rsidRPr="000949E0" w:rsidRDefault="0032411D" w:rsidP="0032411D">
      <w:pPr>
        <w:shd w:val="clear" w:color="auto" w:fill="FFFFFF"/>
        <w:suppressAutoHyphens w:val="0"/>
        <w:spacing w:line="361" w:lineRule="atLeast"/>
        <w:ind w:firstLine="547"/>
        <w:jc w:val="both"/>
        <w:rPr>
          <w:rFonts w:ascii="Arial" w:hAnsi="Arial" w:cs="Arial"/>
        </w:rPr>
      </w:pPr>
      <w:proofErr w:type="gramStart"/>
      <w:r w:rsidRPr="000949E0">
        <w:rPr>
          <w:rStyle w:val="blk"/>
          <w:rFonts w:ascii="Arial" w:hAnsi="Arial" w:cs="Arial"/>
        </w:rPr>
        <w:t>1) правоустанавливающие документы на земельный участок;</w:t>
      </w:r>
      <w:proofErr w:type="gramEnd"/>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 w:name="dst1240"/>
      <w:bookmarkEnd w:id="2"/>
      <w:r w:rsidRPr="000949E0">
        <w:rPr>
          <w:rStyle w:val="blk"/>
          <w:rFonts w:ascii="Arial" w:hAnsi="Arial" w:cs="Arial"/>
        </w:rPr>
        <w:t xml:space="preserve">1) при наличии соглашения о передаче в случаях, установленных бюджетным </w:t>
      </w:r>
      <w:hyperlink r:id="rId8" w:anchor="dst3928" w:history="1">
        <w:r w:rsidRPr="000949E0">
          <w:rPr>
            <w:rStyle w:val="a5"/>
            <w:rFonts w:ascii="Arial" w:hAnsi="Arial" w:cs="Arial"/>
          </w:rPr>
          <w:t>законодательством</w:t>
        </w:r>
      </w:hyperlink>
      <w:r w:rsidRPr="000949E0">
        <w:rPr>
          <w:rStyle w:val="blk"/>
          <w:rFonts w:ascii="Arial" w:hAnsi="Arial" w:cs="Arial"/>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 w:name="dst1593"/>
      <w:bookmarkEnd w:id="3"/>
      <w:r w:rsidRPr="000949E0">
        <w:rPr>
          <w:rStyle w:val="blk"/>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4" w:name="dst255"/>
      <w:bookmarkEnd w:id="4"/>
      <w:r w:rsidRPr="000949E0">
        <w:rPr>
          <w:rStyle w:val="blk"/>
          <w:rFonts w:ascii="Arial" w:hAnsi="Arial" w:cs="Arial"/>
        </w:rPr>
        <w:t>3) материалы, содержащиеся в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5" w:name="dst256"/>
      <w:bookmarkEnd w:id="5"/>
      <w:r w:rsidRPr="000949E0">
        <w:rPr>
          <w:rStyle w:val="blk"/>
          <w:rFonts w:ascii="Arial" w:hAnsi="Arial" w:cs="Arial"/>
        </w:rPr>
        <w:t>а) пояснительная записка;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6" w:name="dst1594"/>
      <w:bookmarkEnd w:id="6"/>
      <w:r w:rsidRPr="000949E0">
        <w:rPr>
          <w:rStyle w:val="blk"/>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7" w:name="dst258"/>
      <w:bookmarkEnd w:id="7"/>
      <w:r w:rsidRPr="000949E0">
        <w:rPr>
          <w:rStyle w:val="blk"/>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8" w:name="dst1595"/>
      <w:bookmarkEnd w:id="8"/>
      <w:r w:rsidRPr="000949E0">
        <w:rPr>
          <w:rStyle w:val="blk"/>
          <w:rFonts w:ascii="Arial" w:hAnsi="Arial" w:cs="Arial"/>
        </w:rPr>
        <w:t>г) архитектурные решения;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9" w:name="dst641"/>
      <w:bookmarkEnd w:id="9"/>
      <w:r w:rsidRPr="000949E0">
        <w:rPr>
          <w:rStyle w:val="blk"/>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0" w:name="dst261"/>
      <w:bookmarkEnd w:id="10"/>
      <w:r w:rsidRPr="000949E0">
        <w:rPr>
          <w:rStyle w:val="blk"/>
          <w:rFonts w:ascii="Arial" w:hAnsi="Arial" w:cs="Arial"/>
        </w:rPr>
        <w:t>е) проект организации строительства объекта капитального строительства;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1" w:name="dst262"/>
      <w:bookmarkEnd w:id="11"/>
      <w:r w:rsidRPr="000949E0">
        <w:rPr>
          <w:rStyle w:val="blk"/>
          <w:rFonts w:ascii="Arial" w:hAnsi="Arial" w:cs="Arial"/>
        </w:rPr>
        <w:t>ж) проект организации работ по сносу или демонтажу объектов капитального строительства, их частей;</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2" w:name="dst1294"/>
      <w:bookmarkEnd w:id="12"/>
      <w:proofErr w:type="gramStart"/>
      <w:r w:rsidRPr="000949E0">
        <w:rPr>
          <w:rStyle w:val="blk"/>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0949E0">
        <w:rPr>
          <w:rStyle w:val="blk"/>
          <w:rFonts w:ascii="Arial" w:hAnsi="Arial" w:cs="Arial"/>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anchor="dst789" w:history="1">
        <w:r w:rsidRPr="000949E0">
          <w:rPr>
            <w:rStyle w:val="a5"/>
            <w:rFonts w:ascii="Arial" w:hAnsi="Arial" w:cs="Arial"/>
          </w:rPr>
          <w:t>статьей 49</w:t>
        </w:r>
      </w:hyperlink>
      <w:r w:rsidRPr="000949E0">
        <w:rPr>
          <w:rStyle w:val="blk"/>
          <w:rFonts w:ascii="Arial" w:hAnsi="Arial" w:cs="Arial"/>
        </w:rPr>
        <w:t xml:space="preserve"> Градостроительного кодекса РФ;</w:t>
      </w:r>
      <w:proofErr w:type="gramEnd"/>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3" w:name="dst572"/>
      <w:bookmarkEnd w:id="13"/>
      <w:proofErr w:type="gramStart"/>
      <w:r w:rsidRPr="000949E0">
        <w:rPr>
          <w:rStyle w:val="blk"/>
          <w:rFonts w:ascii="Arial" w:hAnsi="Arial" w:cs="Arial"/>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anchor="dst448" w:history="1">
        <w:r w:rsidRPr="000949E0">
          <w:rPr>
            <w:rStyle w:val="a5"/>
            <w:rFonts w:ascii="Arial" w:hAnsi="Arial" w:cs="Arial"/>
          </w:rPr>
          <w:t>частью 12.1 статьи 48</w:t>
        </w:r>
      </w:hyperlink>
      <w:r w:rsidRPr="000949E0">
        <w:rPr>
          <w:rStyle w:val="blk"/>
          <w:rFonts w:ascii="Arial" w:hAnsi="Arial" w:cs="Arial"/>
        </w:rPr>
        <w:t xml:space="preserve"> Градостроительного кодекса РФ), если такая проектная документация подлежит экспертизе в соответствии со </w:t>
      </w:r>
      <w:hyperlink r:id="rId11" w:anchor="dst789" w:history="1">
        <w:r w:rsidRPr="000949E0">
          <w:rPr>
            <w:rStyle w:val="a5"/>
            <w:rFonts w:ascii="Arial" w:hAnsi="Arial" w:cs="Arial"/>
          </w:rPr>
          <w:t>статьей 49</w:t>
        </w:r>
      </w:hyperlink>
      <w:r w:rsidRPr="000949E0">
        <w:rPr>
          <w:rStyle w:val="blk"/>
          <w:rFonts w:ascii="Arial" w:hAnsi="Arial" w:cs="Arial"/>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2" w:anchor="dst1273" w:history="1">
        <w:r w:rsidRPr="000949E0">
          <w:rPr>
            <w:rStyle w:val="a5"/>
            <w:rFonts w:ascii="Arial" w:hAnsi="Arial" w:cs="Arial"/>
          </w:rPr>
          <w:t>частью 3.4 статьи 49</w:t>
        </w:r>
      </w:hyperlink>
      <w:r w:rsidRPr="000949E0">
        <w:rPr>
          <w:rStyle w:val="blk"/>
          <w:rFonts w:ascii="Arial" w:hAnsi="Arial" w:cs="Arial"/>
        </w:rPr>
        <w:t xml:space="preserve"> Градостроительного кодекса РФ, положительное заключение государственной экологической экспертизы проектной</w:t>
      </w:r>
      <w:proofErr w:type="gramEnd"/>
      <w:r w:rsidRPr="000949E0">
        <w:rPr>
          <w:rStyle w:val="blk"/>
          <w:rFonts w:ascii="Arial" w:hAnsi="Arial" w:cs="Arial"/>
        </w:rPr>
        <w:t xml:space="preserve"> документации в случаях, предусмотренных </w:t>
      </w:r>
      <w:hyperlink r:id="rId13" w:anchor="dst1275" w:history="1">
        <w:r w:rsidRPr="000949E0">
          <w:rPr>
            <w:rStyle w:val="a5"/>
            <w:rFonts w:ascii="Arial" w:hAnsi="Arial" w:cs="Arial"/>
          </w:rPr>
          <w:t>частью 6 статьи 49</w:t>
        </w:r>
      </w:hyperlink>
      <w:r w:rsidRPr="000949E0">
        <w:rPr>
          <w:rStyle w:val="blk"/>
          <w:rFonts w:ascii="Arial" w:hAnsi="Arial" w:cs="Arial"/>
        </w:rPr>
        <w:t xml:space="preserve"> Градостроительного кодекса РФ;</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4" w:name="dst1324"/>
      <w:bookmarkEnd w:id="14"/>
      <w:r w:rsidRPr="000949E0">
        <w:rPr>
          <w:rStyle w:val="blk"/>
          <w:rFonts w:ascii="Arial" w:hAnsi="Arial" w:cs="Arial"/>
        </w:rPr>
        <w:t xml:space="preserve">4.1) заключение, предусмотренное </w:t>
      </w:r>
      <w:hyperlink r:id="rId14" w:anchor="dst1312" w:history="1">
        <w:r w:rsidRPr="000949E0">
          <w:rPr>
            <w:rStyle w:val="a5"/>
            <w:rFonts w:ascii="Arial" w:hAnsi="Arial" w:cs="Arial"/>
          </w:rPr>
          <w:t>частью 3.5 статьи 49</w:t>
        </w:r>
      </w:hyperlink>
      <w:r w:rsidRPr="000949E0">
        <w:rPr>
          <w:rStyle w:val="blk"/>
          <w:rFonts w:ascii="Arial" w:hAnsi="Arial" w:cs="Arial"/>
        </w:rPr>
        <w:t xml:space="preserve"> Градостроительного кодекса РФ, в случае использования модифицированной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5" w:name="dst264"/>
      <w:bookmarkEnd w:id="15"/>
      <w:r w:rsidRPr="000949E0">
        <w:rPr>
          <w:rStyle w:val="blk"/>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0949E0">
          <w:rPr>
            <w:rStyle w:val="a5"/>
            <w:rFonts w:ascii="Arial" w:hAnsi="Arial" w:cs="Arial"/>
          </w:rPr>
          <w:t>статьей 40</w:t>
        </w:r>
      </w:hyperlink>
      <w:r w:rsidRPr="000949E0">
        <w:rPr>
          <w:rStyle w:val="blk"/>
          <w:rFonts w:ascii="Arial" w:hAnsi="Arial" w:cs="Arial"/>
        </w:rPr>
        <w:t xml:space="preserve"> Градостроительного кодекса РФ);</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6" w:name="dst101811"/>
      <w:bookmarkEnd w:id="16"/>
      <w:r w:rsidRPr="000949E0">
        <w:rPr>
          <w:rStyle w:val="blk"/>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596" w:history="1">
        <w:r w:rsidRPr="000949E0">
          <w:rPr>
            <w:rStyle w:val="a5"/>
            <w:rFonts w:ascii="Arial" w:hAnsi="Arial" w:cs="Arial"/>
          </w:rPr>
          <w:t>пункте 6.2</w:t>
        </w:r>
      </w:hyperlink>
      <w:r w:rsidRPr="000949E0">
        <w:rPr>
          <w:rStyle w:val="blk"/>
          <w:rFonts w:ascii="Arial" w:hAnsi="Arial" w:cs="Arial"/>
        </w:rPr>
        <w:t xml:space="preserve"> настоящей части случаев реконструкции многоквартирного дома;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7" w:name="dst1241"/>
      <w:bookmarkEnd w:id="17"/>
      <w:proofErr w:type="gramStart"/>
      <w:r w:rsidRPr="000949E0">
        <w:rPr>
          <w:rStyle w:val="blk"/>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0949E0">
        <w:rPr>
          <w:rStyle w:val="blk"/>
          <w:rFonts w:ascii="Arial" w:hAnsi="Arial" w:cs="Arial"/>
        </w:rPr>
        <w:t xml:space="preserve"> проведении такой реконструкции, </w:t>
      </w:r>
      <w:proofErr w:type="gramStart"/>
      <w:r w:rsidRPr="000949E0">
        <w:rPr>
          <w:rStyle w:val="blk"/>
          <w:rFonts w:ascii="Arial" w:hAnsi="Arial" w:cs="Arial"/>
        </w:rPr>
        <w:t>определяющее</w:t>
      </w:r>
      <w:proofErr w:type="gramEnd"/>
      <w:r w:rsidRPr="000949E0">
        <w:rPr>
          <w:rStyle w:val="blk"/>
          <w:rFonts w:ascii="Arial" w:hAnsi="Arial" w:cs="Arial"/>
        </w:rPr>
        <w:t xml:space="preserve"> в том числе условия и порядок возмещения ущерба, причиненного указанному объекту при осуществлении реконструкции;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8" w:name="dst1596"/>
      <w:bookmarkEnd w:id="18"/>
      <w:r w:rsidRPr="000949E0">
        <w:rPr>
          <w:rStyle w:val="blk"/>
          <w:rFonts w:ascii="Arial" w:hAnsi="Arial" w:cs="Arial"/>
        </w:rPr>
        <w:t xml:space="preserve">6.2) решение общего собрания собственников помещений и </w:t>
      </w:r>
      <w:proofErr w:type="spellStart"/>
      <w:r w:rsidRPr="000949E0">
        <w:rPr>
          <w:rStyle w:val="blk"/>
          <w:rFonts w:ascii="Arial" w:hAnsi="Arial" w:cs="Arial"/>
        </w:rPr>
        <w:t>машино</w:t>
      </w:r>
      <w:proofErr w:type="spellEnd"/>
      <w:r w:rsidRPr="000949E0">
        <w:rPr>
          <w:rStyle w:val="blk"/>
          <w:rFonts w:ascii="Arial" w:hAnsi="Arial" w:cs="Arial"/>
        </w:rPr>
        <w:t xml:space="preserve">-мест в многоквартирном доме, принятое в соответствии с жилищным </w:t>
      </w:r>
      <w:hyperlink r:id="rId17" w:anchor="dst100325" w:history="1">
        <w:r w:rsidRPr="000949E0">
          <w:rPr>
            <w:rStyle w:val="a5"/>
            <w:rFonts w:ascii="Arial" w:hAnsi="Arial" w:cs="Arial"/>
          </w:rPr>
          <w:t>законодательством</w:t>
        </w:r>
      </w:hyperlink>
      <w:r w:rsidRPr="000949E0">
        <w:rPr>
          <w:rStyle w:val="blk"/>
          <w:rFonts w:ascii="Arial" w:hAnsi="Arial" w:cs="Arial"/>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49E0">
        <w:rPr>
          <w:rStyle w:val="blk"/>
          <w:rFonts w:ascii="Arial" w:hAnsi="Arial" w:cs="Arial"/>
        </w:rPr>
        <w:t>машино</w:t>
      </w:r>
      <w:proofErr w:type="spellEnd"/>
      <w:r w:rsidRPr="000949E0">
        <w:rPr>
          <w:rStyle w:val="blk"/>
          <w:rFonts w:ascii="Arial" w:hAnsi="Arial" w:cs="Arial"/>
        </w:rPr>
        <w:t>-мест в многоквартирном доме;</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19" w:name="dst573"/>
      <w:bookmarkEnd w:id="19"/>
      <w:r w:rsidRPr="000949E0">
        <w:rPr>
          <w:rStyle w:val="blk"/>
          <w:rFonts w:ascii="Arial" w:hAnsi="Arial" w:cs="Arial"/>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0" w:name="dst1111"/>
      <w:bookmarkEnd w:id="20"/>
      <w:r w:rsidRPr="000949E0">
        <w:rPr>
          <w:rStyle w:val="blk"/>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1" w:name="dst101901"/>
      <w:bookmarkEnd w:id="21"/>
      <w:r w:rsidRPr="000949E0">
        <w:rPr>
          <w:rStyle w:val="blk"/>
          <w:rFonts w:ascii="Arial" w:hAnsi="Arial" w:cs="Arial"/>
        </w:rPr>
        <w:t xml:space="preserve">39. </w:t>
      </w:r>
      <w:proofErr w:type="gramStart"/>
      <w:r w:rsidRPr="000949E0">
        <w:rPr>
          <w:rStyle w:val="blk"/>
          <w:rFonts w:ascii="Arial" w:hAnsi="Arial" w:cs="Arial"/>
        </w:rPr>
        <w:t>Документы (их копии или сведения, содержащиеся в них), указанные в под</w:t>
      </w:r>
      <w:hyperlink r:id="rId18" w:anchor="dst253" w:history="1">
        <w:r w:rsidRPr="000949E0">
          <w:rPr>
            <w:rStyle w:val="a5"/>
            <w:rFonts w:ascii="Arial" w:hAnsi="Arial" w:cs="Arial"/>
          </w:rPr>
          <w:t>пунктах 1</w:t>
        </w:r>
      </w:hyperlink>
      <w:r w:rsidRPr="000949E0">
        <w:rPr>
          <w:rStyle w:val="blk"/>
          <w:rFonts w:ascii="Arial" w:hAnsi="Arial" w:cs="Arial"/>
        </w:rPr>
        <w:t xml:space="preserve">, </w:t>
      </w:r>
      <w:hyperlink r:id="rId19" w:anchor="dst1593" w:history="1">
        <w:r w:rsidRPr="000949E0">
          <w:rPr>
            <w:rStyle w:val="a5"/>
            <w:rFonts w:ascii="Arial" w:hAnsi="Arial" w:cs="Arial"/>
          </w:rPr>
          <w:t>2</w:t>
        </w:r>
      </w:hyperlink>
      <w:r w:rsidRPr="000949E0">
        <w:rPr>
          <w:rStyle w:val="blk"/>
          <w:rFonts w:ascii="Arial" w:hAnsi="Arial" w:cs="Arial"/>
        </w:rPr>
        <w:t xml:space="preserve"> и </w:t>
      </w:r>
      <w:hyperlink r:id="rId20" w:anchor="dst264" w:history="1">
        <w:r w:rsidRPr="000949E0">
          <w:rPr>
            <w:rStyle w:val="a5"/>
            <w:rFonts w:ascii="Arial" w:hAnsi="Arial" w:cs="Arial"/>
          </w:rPr>
          <w:t xml:space="preserve">5 </w:t>
        </w:r>
      </w:hyperlink>
      <w:r w:rsidRPr="000949E0">
        <w:rPr>
          <w:rStyle w:val="blk"/>
          <w:rFonts w:ascii="Arial" w:hAnsi="Arial" w:cs="Arial"/>
        </w:rPr>
        <w:t>пункта 38,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sidRPr="000949E0">
        <w:rPr>
          <w:rStyle w:val="blk"/>
          <w:rFonts w:ascii="Arial" w:hAnsi="Arial" w:cs="Arial"/>
        </w:rPr>
        <w:t xml:space="preserve"> представил указанные документы самостоятельно.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2" w:name="dst616"/>
      <w:bookmarkEnd w:id="22"/>
      <w:r w:rsidRPr="000949E0">
        <w:rPr>
          <w:rStyle w:val="blk"/>
          <w:rFonts w:ascii="Arial" w:hAnsi="Arial" w:cs="Arial"/>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3" w:name="dst1597"/>
      <w:bookmarkEnd w:id="23"/>
      <w:r w:rsidRPr="000949E0">
        <w:rPr>
          <w:rStyle w:val="blk"/>
          <w:rFonts w:ascii="Arial" w:hAnsi="Arial" w:cs="Arial"/>
        </w:rPr>
        <w:t xml:space="preserve">40. </w:t>
      </w:r>
      <w:proofErr w:type="gramStart"/>
      <w:r w:rsidRPr="000949E0">
        <w:rPr>
          <w:rStyle w:val="blk"/>
          <w:rFonts w:ascii="Arial" w:hAnsi="Arial" w:cs="Arial"/>
        </w:rPr>
        <w:t>Документы, указанные в под</w:t>
      </w:r>
      <w:hyperlink r:id="rId21" w:anchor="dst253" w:history="1">
        <w:r w:rsidRPr="000949E0">
          <w:rPr>
            <w:rStyle w:val="a5"/>
            <w:rFonts w:ascii="Arial" w:hAnsi="Arial" w:cs="Arial"/>
          </w:rPr>
          <w:t>пункте 1 пункта</w:t>
        </w:r>
      </w:hyperlink>
      <w:r w:rsidRPr="000949E0">
        <w:rPr>
          <w:rStyle w:val="blk"/>
          <w:rFonts w:ascii="Arial" w:hAnsi="Arial" w:cs="Arial"/>
        </w:rPr>
        <w:t xml:space="preserve"> 38,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4" w:name="dst619"/>
      <w:bookmarkEnd w:id="24"/>
      <w:r w:rsidRPr="000949E0">
        <w:rPr>
          <w:rStyle w:val="blk"/>
          <w:rFonts w:ascii="Arial" w:hAnsi="Arial" w:cs="Arial"/>
        </w:rPr>
        <w:t>41.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5" w:name="dst269"/>
      <w:bookmarkEnd w:id="25"/>
      <w:r w:rsidRPr="000949E0">
        <w:rPr>
          <w:rStyle w:val="blk"/>
          <w:rFonts w:ascii="Arial" w:hAnsi="Arial" w:cs="Arial"/>
        </w:rPr>
        <w:t>1) правоустанавливающие документы на земельный участок;</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6" w:name="dst1598"/>
      <w:bookmarkEnd w:id="26"/>
      <w:r w:rsidRPr="000949E0">
        <w:rPr>
          <w:rStyle w:val="blk"/>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7" w:name="dst271"/>
      <w:bookmarkEnd w:id="27"/>
      <w:r w:rsidRPr="000949E0">
        <w:rPr>
          <w:rStyle w:val="blk"/>
          <w:rFonts w:ascii="Arial" w:hAnsi="Arial" w:cs="Arial"/>
        </w:rPr>
        <w:t>3) схема планировочной организации земельного участка с обозначением места размещения объекта индивидуального жилищного строительства;</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28" w:name="dst1599"/>
      <w:bookmarkStart w:id="29" w:name="dst272"/>
      <w:bookmarkEnd w:id="28"/>
      <w:bookmarkEnd w:id="29"/>
      <w:r w:rsidRPr="000949E0">
        <w:rPr>
          <w:rStyle w:val="blk"/>
          <w:rFonts w:ascii="Arial" w:hAnsi="Arial" w:cs="Arial"/>
        </w:rPr>
        <w:t xml:space="preserve">42. </w:t>
      </w:r>
      <w:proofErr w:type="gramStart"/>
      <w:r w:rsidRPr="000949E0">
        <w:rPr>
          <w:rStyle w:val="blk"/>
          <w:rFonts w:ascii="Arial" w:hAnsi="Arial" w:cs="Arial"/>
        </w:rPr>
        <w:t xml:space="preserve">Документы (их копии или сведения, содержащиеся в них), указанные в подпунктах 1и 2 пункта 41,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0949E0">
        <w:rPr>
          <w:rStyle w:val="blk"/>
          <w:rFonts w:ascii="Arial" w:hAnsi="Arial" w:cs="Arial"/>
        </w:rPr>
        <w:lastRenderedPageBreak/>
        <w:t>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0949E0">
        <w:rPr>
          <w:rStyle w:val="blk"/>
          <w:rFonts w:ascii="Arial" w:hAnsi="Arial" w:cs="Arial"/>
        </w:rPr>
        <w:t xml:space="preserve"> документы самостоятельно.</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0" w:name="dst1600"/>
      <w:bookmarkEnd w:id="30"/>
      <w:r w:rsidRPr="000949E0">
        <w:rPr>
          <w:rStyle w:val="blk"/>
          <w:rFonts w:ascii="Arial" w:hAnsi="Arial" w:cs="Arial"/>
        </w:rPr>
        <w:t>42.1. 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2411D" w:rsidRPr="000949E0" w:rsidRDefault="0032411D" w:rsidP="0032411D">
      <w:pPr>
        <w:shd w:val="clear" w:color="auto" w:fill="FFFFFF"/>
        <w:suppressAutoHyphens w:val="0"/>
        <w:spacing w:line="361" w:lineRule="atLeast"/>
        <w:ind w:firstLine="547"/>
        <w:jc w:val="both"/>
        <w:rPr>
          <w:rFonts w:ascii="Arial" w:hAnsi="Arial" w:cs="Arial"/>
        </w:rPr>
      </w:pPr>
      <w:bookmarkStart w:id="31" w:name="dst101902"/>
      <w:bookmarkEnd w:id="31"/>
      <w:r w:rsidRPr="000949E0">
        <w:rPr>
          <w:rStyle w:val="blk"/>
          <w:rFonts w:ascii="Arial" w:hAnsi="Arial" w:cs="Arial"/>
        </w:rPr>
        <w:t xml:space="preserve">43. Не допускается требовать иные документы для получения разрешения на строительство, за исключением вышеуказанных документов. Документы, могут быть направлены в электронной форме. </w:t>
      </w:r>
    </w:p>
    <w:p w:rsidR="0032411D" w:rsidRPr="000949E0" w:rsidRDefault="0032411D" w:rsidP="0032411D">
      <w:pPr>
        <w:suppressAutoHyphens w:val="0"/>
        <w:ind w:firstLine="851"/>
        <w:jc w:val="both"/>
        <w:rPr>
          <w:rFonts w:ascii="Arial" w:hAnsi="Arial" w:cs="Arial"/>
          <w:lang w:eastAsia="ru-RU"/>
        </w:rPr>
      </w:pPr>
      <w:bookmarkStart w:id="32" w:name="dst1601"/>
      <w:bookmarkEnd w:id="32"/>
      <w:r w:rsidRPr="000949E0">
        <w:rPr>
          <w:rFonts w:ascii="Arial" w:hAnsi="Arial" w:cs="Arial"/>
          <w:lang w:eastAsia="ru-RU"/>
        </w:rPr>
        <w:t>44. Документы, необходимые для принятия решения о выдаче разрешения на строительство объекта капитального строительства, которые подлежат представлению в рамках межведомственного информационного взаимодействия:</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1) правоустанавливающие документы на земельный участок (в случае,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lang w:eastAsia="ru-RU"/>
        </w:rPr>
        <w:t>45. Документы, необходимые для принятия решения о выдаче разрешения на строительство объекта индивидуального жилищного строительства, которые подлежат представлению в рамках межведомственного информационного взаимодействия: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lang w:eastAsia="ru-RU"/>
        </w:rPr>
        <w:t>1</w:t>
      </w:r>
      <w:r w:rsidRPr="000949E0">
        <w:rPr>
          <w:rFonts w:ascii="Arial" w:hAnsi="Arial" w:cs="Arial"/>
          <w:color w:val="000000"/>
        </w:rPr>
        <w:t xml:space="preserve"> выписка из Единого государственного реестра индивидуальных предпринимателей (для индивидуальных предпринимателей);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выписка из Единого государственного реестра юридических лиц (для юридических лиц);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правоустанавливающие документы на земельный участок;</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rPr>
      </w:pPr>
      <w:r w:rsidRPr="000949E0">
        <w:rPr>
          <w:rFonts w:ascii="Arial" w:hAnsi="Arial" w:cs="Arial"/>
        </w:rPr>
        <w:t>46 </w:t>
      </w:r>
      <w:r w:rsidRPr="000949E0">
        <w:rPr>
          <w:rFonts w:ascii="Arial" w:eastAsia="Calibri" w:hAnsi="Arial" w:cs="Arial"/>
          <w:lang w:eastAsia="ru-RU"/>
        </w:rPr>
        <w:t>Документы, необходимые для получения разрешения на строительство, представляются в двух экземплярах (подлинник и копия).</w:t>
      </w:r>
    </w:p>
    <w:p w:rsidR="0032411D" w:rsidRPr="000949E0" w:rsidRDefault="0032411D" w:rsidP="0032411D">
      <w:pPr>
        <w:suppressAutoHyphens w:val="0"/>
        <w:ind w:firstLine="851"/>
        <w:jc w:val="both"/>
        <w:rPr>
          <w:rFonts w:ascii="Arial" w:hAnsi="Arial" w:cs="Arial"/>
        </w:rPr>
      </w:pPr>
      <w:r w:rsidRPr="000949E0">
        <w:rPr>
          <w:rFonts w:ascii="Arial" w:hAnsi="Arial" w:cs="Arial"/>
        </w:rPr>
        <w:t>47.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11D" w:rsidRPr="000949E0" w:rsidRDefault="0032411D" w:rsidP="0032411D">
      <w:pPr>
        <w:suppressAutoHyphens w:val="0"/>
        <w:ind w:firstLine="851"/>
        <w:jc w:val="both"/>
        <w:rPr>
          <w:rFonts w:ascii="Arial" w:hAnsi="Arial" w:cs="Arial"/>
          <w:lang w:eastAsia="ru-RU"/>
        </w:rPr>
      </w:pPr>
      <w:proofErr w:type="gramStart"/>
      <w:r w:rsidRPr="000949E0">
        <w:rPr>
          <w:rFonts w:ascii="Arial" w:hAnsi="Arial" w:cs="Arial"/>
        </w:rPr>
        <w:lastRenderedPageBreak/>
        <w:t>2) </w:t>
      </w:r>
      <w:r w:rsidRPr="000949E0">
        <w:rPr>
          <w:rFonts w:ascii="Arial" w:hAnsi="Arial" w:cs="Arial"/>
          <w:lang w:eastAsia="ru-RU"/>
        </w:rPr>
        <w:t>предоставления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w:t>
      </w:r>
      <w:proofErr w:type="gramEnd"/>
      <w:r w:rsidRPr="000949E0">
        <w:rPr>
          <w:rFonts w:ascii="Arial" w:hAnsi="Arial" w:cs="Arial"/>
          <w:lang w:eastAsia="ru-RU"/>
        </w:rPr>
        <w:t xml:space="preserve"> услуг».</w:t>
      </w:r>
    </w:p>
    <w:p w:rsidR="0032411D" w:rsidRPr="000949E0" w:rsidRDefault="0032411D" w:rsidP="0032411D">
      <w:pPr>
        <w:pStyle w:val="11"/>
        <w:spacing w:before="0" w:after="0"/>
        <w:ind w:firstLine="709"/>
        <w:jc w:val="center"/>
        <w:outlineLvl w:val="0"/>
        <w:rPr>
          <w:rFonts w:ascii="Arial" w:hAnsi="Arial" w:cs="Arial"/>
          <w:szCs w:val="24"/>
        </w:rPr>
      </w:pPr>
      <w:r w:rsidRPr="000949E0">
        <w:rPr>
          <w:rFonts w:ascii="Arial" w:hAnsi="Arial" w:cs="Arial"/>
          <w:szCs w:val="24"/>
        </w:rPr>
        <w:t>Перечень оснований для отказа в приеме документов,</w:t>
      </w:r>
    </w:p>
    <w:p w:rsidR="0032411D" w:rsidRPr="000949E0" w:rsidRDefault="0032411D" w:rsidP="0032411D">
      <w:pPr>
        <w:pStyle w:val="11"/>
        <w:spacing w:before="0" w:after="0"/>
        <w:ind w:firstLine="709"/>
        <w:jc w:val="center"/>
        <w:rPr>
          <w:rFonts w:ascii="Arial" w:hAnsi="Arial" w:cs="Arial"/>
          <w:szCs w:val="24"/>
        </w:rPr>
      </w:pPr>
      <w:proofErr w:type="gramStart"/>
      <w:r w:rsidRPr="000949E0">
        <w:rPr>
          <w:rFonts w:ascii="Arial" w:hAnsi="Arial" w:cs="Arial"/>
          <w:szCs w:val="24"/>
        </w:rPr>
        <w:t>необходимых</w:t>
      </w:r>
      <w:proofErr w:type="gramEnd"/>
      <w:r w:rsidRPr="000949E0">
        <w:rPr>
          <w:rFonts w:ascii="Arial" w:hAnsi="Arial" w:cs="Arial"/>
          <w:szCs w:val="24"/>
        </w:rPr>
        <w:t xml:space="preserve"> для предоставления муниципальной услуги</w:t>
      </w:r>
    </w:p>
    <w:p w:rsidR="0032411D" w:rsidRPr="000949E0" w:rsidRDefault="0032411D" w:rsidP="0032411D">
      <w:pPr>
        <w:suppressAutoHyphens w:val="0"/>
        <w:ind w:firstLine="851"/>
        <w:jc w:val="both"/>
        <w:rPr>
          <w:rFonts w:ascii="Arial" w:hAnsi="Arial" w:cs="Arial"/>
        </w:rPr>
      </w:pPr>
      <w:r w:rsidRPr="000949E0">
        <w:rPr>
          <w:rFonts w:ascii="Arial" w:hAnsi="Arial" w:cs="Arial"/>
          <w:lang w:eastAsia="ru-RU"/>
        </w:rPr>
        <w:t xml:space="preserve">48. В приеме документов, необходимых для предоставления муниципальной услуги, может быть отказано по причине </w:t>
      </w:r>
      <w:r w:rsidRPr="000949E0">
        <w:rPr>
          <w:rFonts w:ascii="Arial" w:hAnsi="Arial" w:cs="Arial"/>
        </w:rPr>
        <w:t>отсутствия у заявителя соответствующих полномочий на получение муниципальной услуги.</w:t>
      </w:r>
    </w:p>
    <w:p w:rsidR="0032411D" w:rsidRPr="000949E0" w:rsidRDefault="0032411D" w:rsidP="0032411D">
      <w:pPr>
        <w:suppressAutoHyphens w:val="0"/>
        <w:ind w:firstLine="851"/>
        <w:jc w:val="both"/>
        <w:rPr>
          <w:rFonts w:ascii="Arial" w:hAnsi="Arial" w:cs="Arial"/>
        </w:rPr>
      </w:pPr>
    </w:p>
    <w:p w:rsidR="0032411D" w:rsidRPr="000949E0" w:rsidRDefault="0032411D" w:rsidP="0032411D">
      <w:pPr>
        <w:suppressAutoHyphens w:val="0"/>
        <w:jc w:val="center"/>
        <w:rPr>
          <w:rFonts w:ascii="Arial" w:hAnsi="Arial" w:cs="Arial"/>
        </w:rPr>
      </w:pPr>
      <w:r w:rsidRPr="000949E0">
        <w:rPr>
          <w:rFonts w:ascii="Arial" w:hAnsi="Arial" w:cs="Arial"/>
        </w:rPr>
        <w:t xml:space="preserve">Перечень оснований для приостановления и отказа в предоставлении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lang w:eastAsia="ru-RU"/>
        </w:rPr>
        <w:t>49. </w:t>
      </w:r>
      <w:r w:rsidRPr="000949E0">
        <w:rPr>
          <w:rFonts w:ascii="Arial" w:hAnsi="Arial" w:cs="Arial"/>
          <w:color w:val="000000"/>
        </w:rPr>
        <w:t>Исчерпывающий перечень оснований для отказа в приёме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отсутствие у заявителя одного или нескольких документов, необходимых для получения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отсутствие у заявителя соответствующих полномочий на получение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обращение заявителя об оказании муниципальной услуги, предоставление которой не осуществляется Администрацией;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Не может быть отказано заявителю в приёме дополнительных документов при наличии намерения их сдать.</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50. Исчерпывающий перечень оснований для отказа в предоставлении муниципальной услуги:</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предоставление не в полном объеме документов, указанных в п. 2.6.1. Регламента;</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2411D" w:rsidRPr="000949E0" w:rsidRDefault="0032411D" w:rsidP="0032411D">
      <w:pPr>
        <w:autoSpaceDE w:val="0"/>
        <w:autoSpaceDN w:val="0"/>
        <w:adjustRightInd w:val="0"/>
        <w:ind w:firstLine="709"/>
        <w:jc w:val="both"/>
        <w:rPr>
          <w:rFonts w:ascii="Arial" w:hAnsi="Arial" w:cs="Arial"/>
          <w:color w:val="000000"/>
        </w:rPr>
      </w:pPr>
      <w:r w:rsidRPr="000949E0">
        <w:rPr>
          <w:rFonts w:ascii="Arial" w:hAnsi="Arial" w:cs="Arial"/>
          <w:color w:val="000000"/>
        </w:rPr>
        <w:t xml:space="preserve">несоблюдение установленных законом условий признания действительности электронной подписи. </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Отказ в предоставлении муниципальной услуги может быть оспорен в судебном порядке.</w:t>
      </w:r>
    </w:p>
    <w:p w:rsidR="0032411D" w:rsidRPr="000949E0" w:rsidRDefault="0032411D" w:rsidP="0032411D">
      <w:pPr>
        <w:suppressAutoHyphens w:val="0"/>
        <w:ind w:firstLine="851"/>
        <w:jc w:val="both"/>
        <w:rPr>
          <w:rFonts w:ascii="Arial" w:hAnsi="Arial" w:cs="Arial"/>
        </w:rPr>
      </w:pPr>
      <w:r w:rsidRPr="000949E0">
        <w:rPr>
          <w:rFonts w:ascii="Arial" w:hAnsi="Arial" w:cs="Arial"/>
        </w:rPr>
        <w:t>51.Услугами, которые являются необходимыми и обязательными для предоставления муниципальной услуги, являются: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1) проведение государственной экспертизы проектной документации (в случаях, установленных действующим законодательством);</w:t>
      </w:r>
    </w:p>
    <w:p w:rsidR="0032411D" w:rsidRPr="000949E0" w:rsidRDefault="0032411D" w:rsidP="0032411D">
      <w:pPr>
        <w:suppressAutoHyphens w:val="0"/>
        <w:ind w:firstLine="851"/>
        <w:jc w:val="both"/>
        <w:rPr>
          <w:rFonts w:ascii="Arial" w:hAnsi="Arial" w:cs="Arial"/>
        </w:rPr>
      </w:pPr>
      <w:r w:rsidRPr="000949E0">
        <w:rPr>
          <w:rFonts w:ascii="Arial" w:hAnsi="Arial" w:cs="Arial"/>
        </w:rPr>
        <w:t>2) проведение государственной экологической экспертизы проектной документации (в случаях, установленных действующим законодательством).</w:t>
      </w:r>
    </w:p>
    <w:p w:rsidR="0032411D" w:rsidRPr="000949E0" w:rsidRDefault="0032411D" w:rsidP="0032411D">
      <w:pPr>
        <w:suppressAutoHyphens w:val="0"/>
        <w:jc w:val="center"/>
        <w:rPr>
          <w:rFonts w:ascii="Arial" w:hAnsi="Arial" w:cs="Arial"/>
        </w:rPr>
      </w:pPr>
      <w:r w:rsidRPr="000949E0">
        <w:rPr>
          <w:rFonts w:ascii="Arial" w:hAnsi="Arial" w:cs="Arial"/>
        </w:rPr>
        <w:t xml:space="preserve">Порядок, размер и основания взимания государственной пошлины </w:t>
      </w:r>
    </w:p>
    <w:p w:rsidR="0032411D" w:rsidRPr="000949E0" w:rsidRDefault="0032411D" w:rsidP="0032411D">
      <w:pPr>
        <w:suppressAutoHyphens w:val="0"/>
        <w:jc w:val="center"/>
        <w:rPr>
          <w:rFonts w:ascii="Arial" w:hAnsi="Arial" w:cs="Arial"/>
        </w:rPr>
      </w:pPr>
      <w:r w:rsidRPr="000949E0">
        <w:rPr>
          <w:rFonts w:ascii="Arial" w:hAnsi="Arial" w:cs="Arial"/>
        </w:rPr>
        <w:lastRenderedPageBreak/>
        <w:t xml:space="preserve">или иной платы, взимаемой за предоставление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муниципальной услуги</w:t>
      </w:r>
    </w:p>
    <w:p w:rsidR="0032411D" w:rsidRPr="000949E0" w:rsidRDefault="0032411D" w:rsidP="0032411D">
      <w:pPr>
        <w:suppressAutoHyphens w:val="0"/>
        <w:ind w:firstLine="851"/>
        <w:jc w:val="both"/>
        <w:rPr>
          <w:rFonts w:ascii="Arial" w:hAnsi="Arial" w:cs="Arial"/>
          <w:color w:val="000000"/>
        </w:rPr>
      </w:pPr>
      <w:r w:rsidRPr="000949E0">
        <w:rPr>
          <w:rFonts w:ascii="Arial" w:hAnsi="Arial" w:cs="Arial"/>
        </w:rPr>
        <w:t xml:space="preserve">52. </w:t>
      </w:r>
      <w:r w:rsidRPr="000949E0">
        <w:rPr>
          <w:rFonts w:ascii="Arial" w:hAnsi="Arial" w:cs="Arial"/>
          <w:color w:val="000000"/>
        </w:rPr>
        <w:t>Предоставление муниципальной услуги осуществляется Администрацией, без взимания платы в соответствии со статьёй 51 Градостроительного кодекса Российской Федерации.</w:t>
      </w:r>
    </w:p>
    <w:p w:rsidR="0032411D" w:rsidRPr="000949E0" w:rsidRDefault="0032411D" w:rsidP="0032411D">
      <w:pPr>
        <w:suppressAutoHyphens w:val="0"/>
        <w:ind w:firstLine="851"/>
        <w:jc w:val="both"/>
        <w:rPr>
          <w:rFonts w:ascii="Arial" w:hAnsi="Arial" w:cs="Arial"/>
          <w:lang w:eastAsia="ru-RU"/>
        </w:rPr>
      </w:pPr>
      <w:r w:rsidRPr="000949E0">
        <w:rPr>
          <w:rFonts w:ascii="Arial" w:hAnsi="Arial" w:cs="Arial"/>
        </w:rPr>
        <w:t xml:space="preserve">53. За предоставление услуг, необходимых и обязательных для предоставления муниципальной услуги оплата взимается в соответствии с </w:t>
      </w:r>
      <w:r w:rsidRPr="000949E0">
        <w:rPr>
          <w:rFonts w:ascii="Arial" w:hAnsi="Arial" w:cs="Arial"/>
          <w:lang w:eastAsia="ru-RU"/>
        </w:rPr>
        <w:t>порядком взимания платы за предоставление услуг, необходимых и обязательных для предоставления муниципальной услуги.</w:t>
      </w:r>
    </w:p>
    <w:p w:rsidR="0032411D" w:rsidRPr="000949E0" w:rsidRDefault="0032411D" w:rsidP="0032411D">
      <w:pPr>
        <w:pStyle w:val="a9"/>
        <w:suppressAutoHyphens w:val="0"/>
        <w:jc w:val="center"/>
        <w:outlineLvl w:val="0"/>
        <w:rPr>
          <w:rFonts w:ascii="Arial" w:hAnsi="Arial" w:cs="Arial"/>
        </w:rPr>
      </w:pPr>
      <w:bookmarkStart w:id="33" w:name="sub_211"/>
      <w:r w:rsidRPr="000949E0">
        <w:rPr>
          <w:rFonts w:ascii="Arial" w:hAnsi="Arial" w:cs="Arial"/>
        </w:rPr>
        <w:t>Срок регистрации заявления заявителя о предоставлении</w:t>
      </w:r>
    </w:p>
    <w:p w:rsidR="0032411D" w:rsidRPr="000949E0" w:rsidRDefault="0032411D" w:rsidP="0032411D">
      <w:pPr>
        <w:pStyle w:val="a9"/>
        <w:suppressAutoHyphens w:val="0"/>
        <w:jc w:val="center"/>
        <w:rPr>
          <w:rFonts w:ascii="Arial" w:hAnsi="Arial" w:cs="Arial"/>
        </w:rPr>
      </w:pPr>
      <w:r w:rsidRPr="000949E0">
        <w:rPr>
          <w:rFonts w:ascii="Arial" w:hAnsi="Arial" w:cs="Arial"/>
        </w:rPr>
        <w:t>муниципальной услуги</w:t>
      </w:r>
    </w:p>
    <w:bookmarkEnd w:id="33"/>
    <w:p w:rsidR="0032411D" w:rsidRPr="000949E0" w:rsidRDefault="0032411D" w:rsidP="0032411D">
      <w:pPr>
        <w:suppressAutoHyphens w:val="0"/>
        <w:ind w:firstLine="851"/>
        <w:jc w:val="both"/>
        <w:rPr>
          <w:rFonts w:ascii="Arial" w:hAnsi="Arial" w:cs="Arial"/>
        </w:rPr>
      </w:pPr>
      <w:r w:rsidRPr="000949E0">
        <w:rPr>
          <w:rFonts w:ascii="Arial" w:hAnsi="Arial" w:cs="Arial"/>
        </w:rPr>
        <w:t>54. Заявление о предоставлении муниципальной услуги регистрируется в день его принятия.</w:t>
      </w:r>
    </w:p>
    <w:p w:rsidR="0032411D" w:rsidRPr="000949E0" w:rsidRDefault="0032411D" w:rsidP="0032411D">
      <w:pPr>
        <w:suppressAutoHyphens w:val="0"/>
        <w:jc w:val="center"/>
        <w:outlineLvl w:val="0"/>
        <w:rPr>
          <w:rFonts w:ascii="Arial" w:hAnsi="Arial" w:cs="Arial"/>
        </w:rPr>
      </w:pPr>
      <w:r w:rsidRPr="000949E0">
        <w:rPr>
          <w:rFonts w:ascii="Arial" w:hAnsi="Arial" w:cs="Arial"/>
        </w:rPr>
        <w:t xml:space="preserve">Требования к помещениям, в которых предоставляется </w:t>
      </w:r>
    </w:p>
    <w:p w:rsidR="0032411D" w:rsidRPr="000949E0" w:rsidRDefault="0032411D" w:rsidP="0032411D">
      <w:pPr>
        <w:suppressAutoHyphens w:val="0"/>
        <w:jc w:val="center"/>
        <w:rPr>
          <w:rFonts w:ascii="Arial" w:hAnsi="Arial" w:cs="Arial"/>
        </w:rPr>
      </w:pPr>
      <w:r w:rsidRPr="000949E0">
        <w:rPr>
          <w:rFonts w:ascii="Arial" w:hAnsi="Arial" w:cs="Arial"/>
        </w:rPr>
        <w:t>муниципальная услуга</w:t>
      </w:r>
    </w:p>
    <w:p w:rsidR="0032411D" w:rsidRPr="000949E0" w:rsidRDefault="0032411D" w:rsidP="0032411D">
      <w:pPr>
        <w:suppressAutoHyphens w:val="0"/>
        <w:ind w:firstLine="851"/>
        <w:jc w:val="both"/>
        <w:rPr>
          <w:rFonts w:ascii="Arial" w:hAnsi="Arial" w:cs="Arial"/>
        </w:rPr>
      </w:pPr>
      <w:r w:rsidRPr="000949E0">
        <w:rPr>
          <w:rFonts w:ascii="Arial" w:hAnsi="Arial" w:cs="Arial"/>
        </w:rPr>
        <w:t>55. Прием граждан для оказания муниципальной услуги осуществляется согласно графику работы Администрации и МФЦ.</w:t>
      </w:r>
    </w:p>
    <w:p w:rsidR="0032411D" w:rsidRPr="000949E0" w:rsidRDefault="0032411D" w:rsidP="0032411D">
      <w:pPr>
        <w:suppressAutoHyphens w:val="0"/>
        <w:ind w:firstLine="851"/>
        <w:jc w:val="both"/>
        <w:rPr>
          <w:rFonts w:ascii="Arial" w:hAnsi="Arial" w:cs="Arial"/>
        </w:rPr>
      </w:pPr>
      <w:r w:rsidRPr="000949E0">
        <w:rPr>
          <w:rFonts w:ascii="Arial" w:hAnsi="Arial" w:cs="Arial"/>
        </w:rPr>
        <w:t>Места предоставления муниципальной услуги в МФЦ оборудуются в соответствии со стандартом комфортности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56. Приём заявления о предоставлении муниципальной услуги и выдача разрешения на строительство, реконструкцию или отказа в предоставлении муниципальной услуги осуществляется в МКУ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Максимальный срок ожидания в очереди</w:t>
      </w:r>
      <w:bookmarkStart w:id="34" w:name="sub_1153"/>
      <w:bookmarkEnd w:id="34"/>
      <w:r w:rsidRPr="000949E0">
        <w:rPr>
          <w:rFonts w:ascii="Arial" w:hAnsi="Arial" w:cs="Arial"/>
          <w:color w:val="000000"/>
        </w:rPr>
        <w:t xml:space="preserve"> при подаче заявления о предоставлении муниципальной услуги не может превышать 45 минут,</w:t>
      </w:r>
      <w:bookmarkStart w:id="35" w:name="sub_1154"/>
      <w:bookmarkEnd w:id="35"/>
      <w:r w:rsidRPr="000949E0">
        <w:rPr>
          <w:rFonts w:ascii="Arial" w:hAnsi="Arial" w:cs="Arial"/>
          <w:color w:val="000000"/>
        </w:rPr>
        <w:t xml:space="preserve"> время ожидания в очереди при получении результата предоставления муниципальной услуги не может превышать 15 минут. Срок регистрации заявления о предоставлении муниципальной услуги не может превышать 20 минут.</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57.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2411D" w:rsidRPr="000949E0" w:rsidRDefault="0032411D" w:rsidP="0032411D">
      <w:pPr>
        <w:suppressAutoHyphens w:val="0"/>
        <w:ind w:firstLine="709"/>
        <w:jc w:val="both"/>
        <w:rPr>
          <w:rFonts w:ascii="Arial" w:hAnsi="Arial" w:cs="Arial"/>
        </w:rPr>
      </w:pPr>
      <w:r w:rsidRPr="000949E0">
        <w:rPr>
          <w:rFonts w:ascii="Arial" w:hAnsi="Arial" w:cs="Arial"/>
          <w:color w:val="000000"/>
        </w:rPr>
        <w:t xml:space="preserve">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r w:rsidRPr="000949E0">
        <w:rPr>
          <w:rFonts w:ascii="Arial" w:hAnsi="Arial" w:cs="Arial"/>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 181-ФЗ «О социальной защите инвалидов в Российской Федерации», а </w:t>
      </w:r>
      <w:r w:rsidRPr="000949E0">
        <w:rPr>
          <w:rFonts w:ascii="Arial" w:hAnsi="Arial" w:cs="Arial"/>
        </w:rPr>
        <w:lastRenderedPageBreak/>
        <w:t>также иных нормативных правовых актов в области социальной защиты инвалидов.</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 xml:space="preserve">58.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949E0">
        <w:rPr>
          <w:rFonts w:ascii="Arial" w:hAnsi="Arial" w:cs="Arial"/>
          <w:color w:val="000000"/>
        </w:rPr>
        <w:t>Times</w:t>
      </w:r>
      <w:proofErr w:type="spellEnd"/>
      <w:r w:rsidRPr="000949E0">
        <w:rPr>
          <w:rFonts w:ascii="Arial" w:hAnsi="Arial" w:cs="Arial"/>
          <w:color w:val="000000"/>
        </w:rPr>
        <w:t xml:space="preserve"> </w:t>
      </w:r>
      <w:proofErr w:type="spellStart"/>
      <w:r w:rsidRPr="000949E0">
        <w:rPr>
          <w:rFonts w:ascii="Arial" w:hAnsi="Arial" w:cs="Arial"/>
          <w:color w:val="000000"/>
        </w:rPr>
        <w:t>New</w:t>
      </w:r>
      <w:proofErr w:type="spellEnd"/>
      <w:r w:rsidRPr="000949E0">
        <w:rPr>
          <w:rFonts w:ascii="Arial" w:hAnsi="Arial" w:cs="Arial"/>
          <w:color w:val="000000"/>
        </w:rPr>
        <w:t xml:space="preserve"> </w:t>
      </w:r>
      <w:proofErr w:type="spellStart"/>
      <w:r w:rsidRPr="000949E0">
        <w:rPr>
          <w:rFonts w:ascii="Arial" w:hAnsi="Arial" w:cs="Arial"/>
          <w:color w:val="000000"/>
        </w:rPr>
        <w:t>Roman</w:t>
      </w:r>
      <w:proofErr w:type="spellEnd"/>
      <w:r w:rsidRPr="000949E0">
        <w:rPr>
          <w:rFonts w:ascii="Arial" w:hAnsi="Arial" w:cs="Arial"/>
          <w:color w:val="000000"/>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11D" w:rsidRPr="000949E0" w:rsidRDefault="0032411D" w:rsidP="0032411D">
      <w:pPr>
        <w:suppressAutoHyphens w:val="0"/>
        <w:ind w:firstLine="851"/>
        <w:jc w:val="both"/>
        <w:rPr>
          <w:rFonts w:ascii="Arial" w:hAnsi="Arial" w:cs="Arial"/>
        </w:rPr>
      </w:pPr>
      <w:r w:rsidRPr="000949E0">
        <w:rPr>
          <w:rFonts w:ascii="Arial" w:hAnsi="Arial" w:cs="Arial"/>
        </w:rPr>
        <w:t>59.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60. Показателями доступности муниципальной услуги являются: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транспортная доступность к месту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3) обеспечение предоставления муниципальной услуги с использованием возможностей Портала; </w:t>
      </w:r>
    </w:p>
    <w:p w:rsidR="0032411D" w:rsidRPr="000949E0" w:rsidRDefault="0032411D" w:rsidP="0032411D">
      <w:pPr>
        <w:suppressAutoHyphens w:val="0"/>
        <w:ind w:firstLine="851"/>
        <w:jc w:val="both"/>
        <w:rPr>
          <w:rFonts w:ascii="Arial" w:hAnsi="Arial" w:cs="Arial"/>
        </w:rPr>
      </w:pPr>
      <w:r w:rsidRPr="000949E0">
        <w:rPr>
          <w:rFonts w:ascii="Arial" w:hAnsi="Arial" w:cs="Arial"/>
        </w:rPr>
        <w:t>4) размещение информации о порядке предоставления муниципальной услуги на официальном сайте;</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5) размещение информации о порядке предоставления муниципальной услуги на Портале.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61. Показателями качества муниципальной услуги являются: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1) соблюдение срока предоставления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 xml:space="preserve">2) соблюдение сроков ожидания в очереди при предоставлении муниципальной услуги; </w:t>
      </w:r>
    </w:p>
    <w:p w:rsidR="0032411D" w:rsidRPr="000949E0" w:rsidRDefault="0032411D" w:rsidP="0032411D">
      <w:pPr>
        <w:suppressAutoHyphens w:val="0"/>
        <w:ind w:firstLine="851"/>
        <w:jc w:val="both"/>
        <w:rPr>
          <w:rFonts w:ascii="Arial" w:hAnsi="Arial" w:cs="Arial"/>
        </w:rPr>
      </w:pPr>
      <w:r w:rsidRPr="000949E0">
        <w:rPr>
          <w:rFonts w:ascii="Arial" w:hAnsi="Arial" w:cs="Arial"/>
        </w:rPr>
        <w:t>3) отсутствие поданных в установленном порядке обоснованных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32411D" w:rsidRPr="000949E0" w:rsidRDefault="0032411D" w:rsidP="0032411D">
      <w:pPr>
        <w:suppressAutoHyphens w:val="0"/>
        <w:ind w:left="720"/>
        <w:rPr>
          <w:rFonts w:ascii="Arial" w:hAnsi="Arial" w:cs="Arial"/>
        </w:rPr>
      </w:pPr>
      <w:r w:rsidRPr="000949E0">
        <w:rPr>
          <w:rFonts w:ascii="Arial" w:hAnsi="Arial" w:cs="Arial"/>
        </w:rPr>
        <w:t xml:space="preserve">Состав, последовательность и сроки выполнения </w:t>
      </w:r>
      <w:proofErr w:type="gramStart"/>
      <w:r w:rsidRPr="000949E0">
        <w:rPr>
          <w:rFonts w:ascii="Arial" w:hAnsi="Arial" w:cs="Arial"/>
        </w:rPr>
        <w:t>административных</w:t>
      </w:r>
      <w:proofErr w:type="gramEnd"/>
      <w:r w:rsidRPr="000949E0">
        <w:rPr>
          <w:rFonts w:ascii="Arial" w:hAnsi="Arial" w:cs="Arial"/>
        </w:rPr>
        <w:t xml:space="preserve"> </w:t>
      </w:r>
    </w:p>
    <w:p w:rsidR="0032411D" w:rsidRPr="000949E0" w:rsidRDefault="0032411D" w:rsidP="0032411D">
      <w:pPr>
        <w:suppressAutoHyphens w:val="0"/>
        <w:ind w:left="360"/>
        <w:jc w:val="center"/>
        <w:rPr>
          <w:rFonts w:ascii="Arial" w:hAnsi="Arial" w:cs="Arial"/>
        </w:rPr>
      </w:pPr>
      <w:r w:rsidRPr="000949E0">
        <w:rPr>
          <w:rFonts w:ascii="Arial" w:hAnsi="Arial" w:cs="Arial"/>
        </w:rPr>
        <w:t xml:space="preserve">процедур (действий), требования к порядку их   выполнения, в том </w:t>
      </w:r>
    </w:p>
    <w:p w:rsidR="0032411D" w:rsidRPr="000949E0" w:rsidRDefault="0032411D" w:rsidP="0032411D">
      <w:pPr>
        <w:suppressAutoHyphens w:val="0"/>
        <w:jc w:val="center"/>
        <w:rPr>
          <w:rFonts w:ascii="Arial" w:hAnsi="Arial" w:cs="Arial"/>
        </w:rPr>
      </w:pPr>
      <w:proofErr w:type="gramStart"/>
      <w:r w:rsidRPr="000949E0">
        <w:rPr>
          <w:rFonts w:ascii="Arial" w:hAnsi="Arial" w:cs="Arial"/>
        </w:rPr>
        <w:t>числе</w:t>
      </w:r>
      <w:proofErr w:type="gramEnd"/>
      <w:r w:rsidRPr="000949E0">
        <w:rPr>
          <w:rFonts w:ascii="Arial" w:hAnsi="Arial" w:cs="Arial"/>
        </w:rPr>
        <w:t xml:space="preserve"> особенности выполнения  административных процедур </w:t>
      </w:r>
    </w:p>
    <w:p w:rsidR="0032411D" w:rsidRPr="000949E0" w:rsidRDefault="0032411D" w:rsidP="0032411D">
      <w:pPr>
        <w:suppressAutoHyphens w:val="0"/>
        <w:jc w:val="center"/>
        <w:rPr>
          <w:rFonts w:ascii="Arial" w:hAnsi="Arial" w:cs="Arial"/>
        </w:rPr>
      </w:pPr>
      <w:r w:rsidRPr="000949E0">
        <w:rPr>
          <w:rFonts w:ascii="Arial" w:hAnsi="Arial" w:cs="Arial"/>
        </w:rPr>
        <w:t>(действий) в электронной форме</w:t>
      </w:r>
    </w:p>
    <w:p w:rsidR="0032411D" w:rsidRPr="000949E0" w:rsidRDefault="0032411D" w:rsidP="0032411D">
      <w:pPr>
        <w:suppressAutoHyphens w:val="0"/>
        <w:ind w:firstLine="709"/>
        <w:jc w:val="both"/>
        <w:rPr>
          <w:rFonts w:ascii="Arial" w:hAnsi="Arial" w:cs="Arial"/>
        </w:rPr>
      </w:pPr>
      <w:r w:rsidRPr="000949E0">
        <w:rPr>
          <w:rFonts w:ascii="Arial" w:hAnsi="Arial" w:cs="Arial"/>
        </w:rPr>
        <w:t>62. Муниципальная услуга предоставляется путём выполнения административных процедур (действий).</w:t>
      </w:r>
    </w:p>
    <w:p w:rsidR="0032411D" w:rsidRPr="000949E0" w:rsidRDefault="0032411D" w:rsidP="0032411D">
      <w:pPr>
        <w:suppressAutoHyphens w:val="0"/>
        <w:ind w:firstLine="709"/>
        <w:jc w:val="both"/>
        <w:rPr>
          <w:rFonts w:ascii="Arial" w:hAnsi="Arial" w:cs="Arial"/>
        </w:rPr>
      </w:pPr>
      <w:r w:rsidRPr="000949E0">
        <w:rPr>
          <w:rFonts w:ascii="Arial" w:hAnsi="Arial" w:cs="Arial"/>
        </w:rPr>
        <w:t>В состав административных процедур входит:</w:t>
      </w:r>
    </w:p>
    <w:p w:rsidR="0032411D" w:rsidRPr="000949E0" w:rsidRDefault="0032411D" w:rsidP="0032411D">
      <w:pPr>
        <w:suppressAutoHyphens w:val="0"/>
        <w:jc w:val="both"/>
        <w:rPr>
          <w:rFonts w:ascii="Arial" w:hAnsi="Arial" w:cs="Arial"/>
        </w:rPr>
      </w:pPr>
      <w:r w:rsidRPr="000949E0">
        <w:rPr>
          <w:rFonts w:ascii="Arial" w:hAnsi="Arial" w:cs="Arial"/>
        </w:rPr>
        <w:tab/>
        <w:t xml:space="preserve">- 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32411D" w:rsidRPr="000949E0" w:rsidRDefault="0032411D" w:rsidP="0032411D">
      <w:pPr>
        <w:suppressAutoHyphens w:val="0"/>
        <w:ind w:firstLine="709"/>
        <w:jc w:val="both"/>
        <w:rPr>
          <w:rFonts w:ascii="Arial" w:hAnsi="Arial" w:cs="Arial"/>
        </w:rPr>
      </w:pPr>
      <w:r w:rsidRPr="000949E0">
        <w:rPr>
          <w:rFonts w:ascii="Arial" w:hAnsi="Arial" w:cs="Arial"/>
        </w:rPr>
        <w:t>- рассмотрение заявления и прилагаемых к нему документов и принятие решения о предоставлении (отказе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выдача результата муниципальной услуги заявителю;</w:t>
      </w:r>
    </w:p>
    <w:p w:rsidR="0032411D" w:rsidRPr="000949E0" w:rsidRDefault="0032411D" w:rsidP="0032411D">
      <w:pPr>
        <w:suppressAutoHyphens w:val="0"/>
        <w:ind w:firstLine="709"/>
        <w:jc w:val="both"/>
        <w:rPr>
          <w:rFonts w:ascii="Arial" w:hAnsi="Arial" w:cs="Arial"/>
        </w:rPr>
      </w:pPr>
      <w:r w:rsidRPr="000949E0">
        <w:rPr>
          <w:rFonts w:ascii="Arial" w:hAnsi="Arial" w:cs="Arial"/>
        </w:rPr>
        <w:t>- отказ в предоставлении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Блок-схема предоставления муниципальной услуги приводится в приложении № 2 к настоящему Административному регламенту.</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 xml:space="preserve">63. Приём заявления и прилагаемых к нему документов, передача документов из МКУ «МФЦ» в Администрацию. Основанием для начала </w:t>
      </w:r>
      <w:r w:rsidRPr="000949E0">
        <w:rPr>
          <w:rFonts w:ascii="Arial" w:hAnsi="Arial" w:cs="Arial"/>
          <w:color w:val="000000"/>
        </w:rPr>
        <w:lastRenderedPageBreak/>
        <w:t>административной процедуры является обращение заявителя в МКУ «МФЦ» с заявлением и приложенными к нему документами, указанными в пункте 38 настоящего Административного регламента.</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При приёме заявления и прилагаемых к нему документов работник МКУ «МФЦ»: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3) проверяет соответствие представленных документов установленным требованиям, удостоверяясь, что:</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тексты документов написаны разборчиво;</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фамилии, имена и отчества физических лиц, адреса их мест жительства написаны полностью;</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в документах нет подчисток, приписок, зачёркнутых слов и иных не оговоренных в них исправлений;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не исполнены карандашом;</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не имеют серьёзных повреждений, наличие которых не позволяет однозначно истолковать их содержание;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срок действия документов не истёк;</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содержат информацию, необходимую для предоставления муниципальной услуги, указанной в заявлении;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документы представлены в полном объёме;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2411D" w:rsidRPr="000949E0" w:rsidRDefault="0032411D" w:rsidP="0032411D">
      <w:pPr>
        <w:suppressAutoHyphens w:val="0"/>
        <w:ind w:firstLine="709"/>
        <w:jc w:val="both"/>
        <w:rPr>
          <w:rFonts w:ascii="Arial" w:hAnsi="Arial" w:cs="Arial"/>
          <w:color w:val="000000"/>
        </w:rPr>
      </w:pPr>
      <w:proofErr w:type="gramStart"/>
      <w:r w:rsidRPr="000949E0">
        <w:rPr>
          <w:rFonts w:ascii="Arial" w:hAnsi="Arial" w:cs="Arial"/>
          <w:color w:val="000000"/>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МКУ «МФЦ»,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roofErr w:type="gramEnd"/>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При отсутствии оснований для отказа в приёме документов работник МКУ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дата регистрации заявления;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дата исполнения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ФИО заявителя или наименование юридического лица (лиц по доверенности);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контактный телефон или электронный адрес заявителя;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перечень прилагаемых документов с указанием их наименования, реквизитов;</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 xml:space="preserve">количество экземпляров каждого из представленных документов </w:t>
      </w:r>
      <w:r w:rsidRPr="000949E0">
        <w:rPr>
          <w:rFonts w:ascii="Arial" w:hAnsi="Arial" w:cs="Arial"/>
          <w:color w:val="000000"/>
        </w:rPr>
        <w:lastRenderedPageBreak/>
        <w:t>(подлинных экземпляров и их копий);</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фамилия, инициалы и подпись работника МКУ «МФЦ», принявшего документы;</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иные данные.</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Заявитель в обязательном порядке устно информируется:</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 сроке предоставления муниципальной услуги;</w:t>
      </w:r>
    </w:p>
    <w:p w:rsidR="0032411D" w:rsidRPr="000949E0" w:rsidRDefault="0032411D" w:rsidP="0032411D">
      <w:pPr>
        <w:suppressAutoHyphens w:val="0"/>
        <w:ind w:firstLine="709"/>
        <w:jc w:val="both"/>
        <w:rPr>
          <w:rFonts w:ascii="Arial" w:hAnsi="Arial" w:cs="Arial"/>
          <w:color w:val="000000"/>
        </w:rPr>
      </w:pPr>
      <w:r w:rsidRPr="000949E0">
        <w:rPr>
          <w:rFonts w:ascii="Arial" w:hAnsi="Arial" w:cs="Arial"/>
          <w:color w:val="000000"/>
        </w:rPr>
        <w:t>о возможности отказа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64.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32411D" w:rsidRPr="000949E0" w:rsidRDefault="0032411D" w:rsidP="0032411D">
      <w:pPr>
        <w:suppressAutoHyphens w:val="0"/>
        <w:ind w:firstLine="709"/>
        <w:jc w:val="center"/>
        <w:rPr>
          <w:rFonts w:ascii="Arial" w:hAnsi="Arial" w:cs="Arial"/>
        </w:rPr>
      </w:pPr>
      <w:r w:rsidRPr="000949E0">
        <w:rPr>
          <w:rFonts w:ascii="Arial" w:hAnsi="Arial" w:cs="Arial"/>
        </w:rPr>
        <w:t xml:space="preserve">Формы </w:t>
      </w:r>
      <w:proofErr w:type="gramStart"/>
      <w:r w:rsidRPr="000949E0">
        <w:rPr>
          <w:rFonts w:ascii="Arial" w:hAnsi="Arial" w:cs="Arial"/>
        </w:rPr>
        <w:t>контроля за</w:t>
      </w:r>
      <w:proofErr w:type="gramEnd"/>
      <w:r w:rsidRPr="000949E0">
        <w:rPr>
          <w:rFonts w:ascii="Arial" w:hAnsi="Arial" w:cs="Arial"/>
        </w:rPr>
        <w:t xml:space="preserve"> исполнением Административного регламента</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65. Текущий </w:t>
      </w:r>
      <w:proofErr w:type="gramStart"/>
      <w:r w:rsidRPr="000949E0">
        <w:rPr>
          <w:rFonts w:ascii="Arial" w:hAnsi="Arial" w:cs="Arial"/>
        </w:rPr>
        <w:t>контроль за</w:t>
      </w:r>
      <w:proofErr w:type="gramEnd"/>
      <w:r w:rsidRPr="000949E0">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0949E0">
        <w:rPr>
          <w:rFonts w:ascii="Arial" w:hAnsi="Arial" w:cs="Arial"/>
          <w:color w:val="000000"/>
        </w:rPr>
        <w:t>Администрации,</w:t>
      </w:r>
      <w:r w:rsidRPr="000949E0">
        <w:rPr>
          <w:rFonts w:ascii="Arial" w:hAnsi="Arial" w:cs="Arial"/>
        </w:rPr>
        <w:t xml:space="preserve"> участвующих в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49E0">
        <w:rPr>
          <w:rFonts w:ascii="Arial" w:hAnsi="Arial" w:cs="Arial"/>
        </w:rPr>
        <w:t>контроля за</w:t>
      </w:r>
      <w:proofErr w:type="gramEnd"/>
      <w:r w:rsidRPr="000949E0">
        <w:rPr>
          <w:rFonts w:ascii="Arial" w:hAnsi="Arial" w:cs="Arial"/>
        </w:rPr>
        <w:t xml:space="preserve"> полнотой и качеством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66.1. </w:t>
      </w:r>
      <w:proofErr w:type="gramStart"/>
      <w:r w:rsidRPr="000949E0">
        <w:rPr>
          <w:rFonts w:ascii="Arial" w:hAnsi="Arial" w:cs="Arial"/>
        </w:rPr>
        <w:t>Контроль за</w:t>
      </w:r>
      <w:proofErr w:type="gramEnd"/>
      <w:r w:rsidRPr="000949E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2411D" w:rsidRPr="000949E0" w:rsidRDefault="0032411D" w:rsidP="0032411D">
      <w:pPr>
        <w:suppressAutoHyphens w:val="0"/>
        <w:ind w:firstLine="709"/>
        <w:jc w:val="both"/>
        <w:rPr>
          <w:rFonts w:ascii="Arial" w:hAnsi="Arial" w:cs="Arial"/>
        </w:rPr>
      </w:pPr>
      <w:r w:rsidRPr="000949E0">
        <w:rPr>
          <w:rFonts w:ascii="Arial" w:hAnsi="Arial" w:cs="Arial"/>
        </w:rPr>
        <w:t>66.2.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411D" w:rsidRPr="000949E0" w:rsidRDefault="0032411D" w:rsidP="0032411D">
      <w:pPr>
        <w:suppressAutoHyphens w:val="0"/>
        <w:ind w:firstLine="709"/>
        <w:jc w:val="both"/>
        <w:rPr>
          <w:rFonts w:ascii="Arial" w:hAnsi="Arial" w:cs="Arial"/>
        </w:rPr>
      </w:pPr>
      <w:r w:rsidRPr="000949E0">
        <w:rPr>
          <w:rFonts w:ascii="Arial" w:hAnsi="Arial" w:cs="Arial"/>
        </w:rPr>
        <w:t>В ходе плановых и внеплановых проверок:</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 проверяется соблюдение сроков и последовательности исполнения административных процедур;</w:t>
      </w:r>
    </w:p>
    <w:p w:rsidR="0032411D" w:rsidRPr="000949E0" w:rsidRDefault="0032411D" w:rsidP="0032411D">
      <w:pPr>
        <w:suppressAutoHyphens w:val="0"/>
        <w:ind w:firstLine="709"/>
        <w:jc w:val="both"/>
        <w:rPr>
          <w:rFonts w:ascii="Arial" w:hAnsi="Arial" w:cs="Arial"/>
        </w:rPr>
      </w:pPr>
      <w:r w:rsidRPr="000949E0">
        <w:rPr>
          <w:rFonts w:ascii="Arial" w:hAnsi="Arial" w:cs="Arial"/>
        </w:rPr>
        <w:t>- выявляются нарушения прав заявителей, недостатки, допущенные в ходе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11D" w:rsidRPr="000949E0" w:rsidRDefault="0032411D" w:rsidP="0032411D">
      <w:pPr>
        <w:suppressAutoHyphens w:val="0"/>
        <w:ind w:firstLine="709"/>
        <w:jc w:val="both"/>
        <w:rPr>
          <w:rFonts w:ascii="Arial" w:hAnsi="Arial" w:cs="Arial"/>
        </w:rPr>
      </w:pPr>
      <w:r w:rsidRPr="000949E0">
        <w:rPr>
          <w:rFonts w:ascii="Arial" w:hAnsi="Arial" w:cs="Arial"/>
        </w:rPr>
        <w:t>67.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68. Положения, характеризующие требования к порядку и формам </w:t>
      </w:r>
      <w:proofErr w:type="gramStart"/>
      <w:r w:rsidRPr="000949E0">
        <w:rPr>
          <w:rFonts w:ascii="Arial" w:hAnsi="Arial" w:cs="Arial"/>
        </w:rPr>
        <w:t xml:space="preserve">контроля </w:t>
      </w:r>
      <w:r w:rsidRPr="000949E0">
        <w:rPr>
          <w:rFonts w:ascii="Arial" w:hAnsi="Arial" w:cs="Arial"/>
        </w:rPr>
        <w:lastRenderedPageBreak/>
        <w:t>за</w:t>
      </w:r>
      <w:proofErr w:type="gramEnd"/>
      <w:r w:rsidRPr="000949E0">
        <w:rPr>
          <w:rFonts w:ascii="Arial" w:hAnsi="Arial" w:cs="Arial"/>
        </w:rPr>
        <w:t xml:space="preserve"> предоставлением муниципальной услуги, в том числе со стороны граждан, их объединений и организаций:</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порядок и формы </w:t>
      </w:r>
      <w:proofErr w:type="gramStart"/>
      <w:r w:rsidRPr="000949E0">
        <w:rPr>
          <w:rFonts w:ascii="Arial" w:hAnsi="Arial" w:cs="Arial"/>
        </w:rPr>
        <w:t>контроля за</w:t>
      </w:r>
      <w:proofErr w:type="gramEnd"/>
      <w:r w:rsidRPr="000949E0">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2411D" w:rsidRPr="000949E0" w:rsidRDefault="0032411D" w:rsidP="0032411D">
      <w:pPr>
        <w:suppressAutoHyphens w:val="0"/>
        <w:ind w:left="360"/>
        <w:jc w:val="center"/>
        <w:rPr>
          <w:rFonts w:ascii="Arial" w:hAnsi="Arial" w:cs="Arial"/>
        </w:rPr>
      </w:pPr>
      <w:r w:rsidRPr="000949E0">
        <w:rPr>
          <w:rFonts w:ascii="Arial" w:hAnsi="Arial" w:cs="Arial"/>
        </w:rPr>
        <w:t xml:space="preserve">Досудебный (внесудебный) порядок обжалования решений и действий </w:t>
      </w:r>
    </w:p>
    <w:p w:rsidR="0032411D" w:rsidRPr="000949E0" w:rsidRDefault="0032411D" w:rsidP="0032411D">
      <w:pPr>
        <w:suppressAutoHyphens w:val="0"/>
        <w:ind w:left="360"/>
        <w:jc w:val="center"/>
        <w:rPr>
          <w:rFonts w:ascii="Arial" w:hAnsi="Arial" w:cs="Arial"/>
        </w:rPr>
      </w:pPr>
      <w:r w:rsidRPr="000949E0">
        <w:rPr>
          <w:rFonts w:ascii="Arial" w:hAnsi="Arial" w:cs="Arial"/>
        </w:rPr>
        <w:t>(бездействия) органов, предоставляющих муниципальную услугу, а</w:t>
      </w:r>
    </w:p>
    <w:p w:rsidR="0032411D" w:rsidRPr="000949E0" w:rsidRDefault="0032411D" w:rsidP="0032411D">
      <w:pPr>
        <w:suppressAutoHyphens w:val="0"/>
        <w:jc w:val="center"/>
        <w:rPr>
          <w:rFonts w:ascii="Arial" w:hAnsi="Arial" w:cs="Arial"/>
        </w:rPr>
      </w:pPr>
      <w:r w:rsidRPr="000949E0">
        <w:rPr>
          <w:rFonts w:ascii="Arial" w:hAnsi="Arial" w:cs="Arial"/>
        </w:rPr>
        <w:t>также должностных лиц и муниципальных служащих</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69. </w:t>
      </w:r>
      <w:proofErr w:type="gramStart"/>
      <w:r w:rsidRPr="000949E0">
        <w:rPr>
          <w:rFonts w:ascii="Arial" w:hAnsi="Arial" w:cs="Arial"/>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32411D" w:rsidRPr="000949E0" w:rsidRDefault="0032411D" w:rsidP="0032411D">
      <w:pPr>
        <w:suppressAutoHyphens w:val="0"/>
        <w:ind w:firstLine="709"/>
        <w:jc w:val="both"/>
        <w:rPr>
          <w:rFonts w:ascii="Arial" w:hAnsi="Arial" w:cs="Arial"/>
        </w:rPr>
      </w:pPr>
      <w:r w:rsidRPr="000949E0">
        <w:rPr>
          <w:rFonts w:ascii="Arial" w:hAnsi="Arial" w:cs="Arial"/>
        </w:rPr>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Заявитель может обратиться с жалобой, в том числе в следующих случаях:</w:t>
      </w:r>
    </w:p>
    <w:p w:rsidR="0032411D" w:rsidRPr="000949E0" w:rsidRDefault="0032411D" w:rsidP="0032411D">
      <w:pPr>
        <w:suppressAutoHyphens w:val="0"/>
        <w:ind w:firstLine="709"/>
        <w:jc w:val="both"/>
        <w:rPr>
          <w:rFonts w:ascii="Arial" w:hAnsi="Arial" w:cs="Arial"/>
        </w:rPr>
      </w:pPr>
      <w:r w:rsidRPr="000949E0">
        <w:rPr>
          <w:rFonts w:ascii="Arial" w:hAnsi="Arial" w:cs="Arial"/>
        </w:rPr>
        <w:t>1) нарушение срока регистрации заявления заявителя о предоставлении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2) нарушение срока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w:t>
      </w:r>
    </w:p>
    <w:p w:rsidR="0032411D" w:rsidRPr="000949E0" w:rsidRDefault="0032411D" w:rsidP="0032411D">
      <w:pPr>
        <w:suppressAutoHyphens w:val="0"/>
        <w:ind w:firstLine="709"/>
        <w:jc w:val="both"/>
        <w:rPr>
          <w:rFonts w:ascii="Arial" w:hAnsi="Arial" w:cs="Arial"/>
        </w:rPr>
      </w:pPr>
      <w:r w:rsidRPr="000949E0">
        <w:rPr>
          <w:rFonts w:ascii="Arial" w:hAnsi="Arial" w:cs="Arial"/>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32411D" w:rsidRPr="000949E0" w:rsidRDefault="0032411D" w:rsidP="0032411D">
      <w:pPr>
        <w:suppressAutoHyphens w:val="0"/>
        <w:ind w:firstLine="709"/>
        <w:jc w:val="both"/>
        <w:rPr>
          <w:rFonts w:ascii="Arial" w:hAnsi="Arial" w:cs="Arial"/>
        </w:rPr>
      </w:pPr>
      <w:proofErr w:type="gramStart"/>
      <w:r w:rsidRPr="000949E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roofErr w:type="gramEnd"/>
    </w:p>
    <w:p w:rsidR="0032411D" w:rsidRPr="000949E0" w:rsidRDefault="0032411D" w:rsidP="0032411D">
      <w:pPr>
        <w:suppressAutoHyphens w:val="0"/>
        <w:ind w:firstLine="709"/>
        <w:jc w:val="both"/>
        <w:rPr>
          <w:rFonts w:ascii="Arial" w:hAnsi="Arial" w:cs="Arial"/>
        </w:rPr>
      </w:pPr>
      <w:r w:rsidRPr="000949E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32411D" w:rsidRPr="000949E0" w:rsidRDefault="0032411D" w:rsidP="0032411D">
      <w:pPr>
        <w:suppressAutoHyphens w:val="0"/>
        <w:ind w:firstLine="709"/>
        <w:jc w:val="both"/>
        <w:rPr>
          <w:rFonts w:ascii="Arial" w:hAnsi="Arial" w:cs="Arial"/>
        </w:rPr>
      </w:pPr>
      <w:proofErr w:type="gramStart"/>
      <w:r w:rsidRPr="000949E0">
        <w:rPr>
          <w:rFonts w:ascii="Arial" w:hAnsi="Arial" w:cs="Arial"/>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70. Ответ на жалобу не даётся в случае: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w:t>
      </w:r>
      <w:r w:rsidRPr="000949E0">
        <w:rPr>
          <w:rFonts w:ascii="Arial" w:hAnsi="Arial" w:cs="Arial"/>
        </w:rPr>
        <w:lastRenderedPageBreak/>
        <w:t xml:space="preserve">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32411D" w:rsidRPr="000949E0" w:rsidRDefault="0032411D" w:rsidP="0032411D">
      <w:pPr>
        <w:suppressAutoHyphens w:val="0"/>
        <w:ind w:firstLine="709"/>
        <w:jc w:val="both"/>
        <w:rPr>
          <w:rFonts w:ascii="Arial" w:hAnsi="Arial" w:cs="Arial"/>
        </w:rPr>
      </w:pPr>
      <w:r w:rsidRPr="000949E0">
        <w:rPr>
          <w:rFonts w:ascii="Arial" w:hAnsi="Arial" w:cs="Arial"/>
        </w:rPr>
        <w:t>- поступления от заявителя  обращения о прекращении рассмотрения ранее направленной жалобы;</w:t>
      </w:r>
    </w:p>
    <w:p w:rsidR="0032411D" w:rsidRPr="000949E0" w:rsidRDefault="0032411D" w:rsidP="0032411D">
      <w:pPr>
        <w:suppressAutoHyphens w:val="0"/>
        <w:ind w:firstLine="709"/>
        <w:jc w:val="both"/>
        <w:rPr>
          <w:rFonts w:ascii="Arial" w:hAnsi="Arial" w:cs="Arial"/>
        </w:rPr>
      </w:pPr>
      <w:r w:rsidRPr="000949E0">
        <w:rPr>
          <w:rFonts w:ascii="Arial" w:hAnsi="Arial" w:cs="Arial"/>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2411D" w:rsidRPr="000949E0" w:rsidRDefault="0032411D" w:rsidP="0032411D">
      <w:pPr>
        <w:suppressAutoHyphens w:val="0"/>
        <w:ind w:firstLine="709"/>
        <w:jc w:val="both"/>
        <w:rPr>
          <w:rFonts w:ascii="Arial" w:hAnsi="Arial" w:cs="Arial"/>
        </w:rPr>
      </w:pPr>
      <w:r w:rsidRPr="000949E0">
        <w:rPr>
          <w:rFonts w:ascii="Arial" w:hAnsi="Arial" w:cs="Arial"/>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2411D" w:rsidRPr="000949E0" w:rsidRDefault="0032411D" w:rsidP="0032411D">
      <w:pPr>
        <w:suppressAutoHyphens w:val="0"/>
        <w:ind w:firstLine="709"/>
        <w:jc w:val="both"/>
        <w:rPr>
          <w:rFonts w:ascii="Arial" w:hAnsi="Arial" w:cs="Arial"/>
        </w:rPr>
      </w:pPr>
      <w:proofErr w:type="gramStart"/>
      <w:r w:rsidRPr="000949E0">
        <w:rPr>
          <w:rFonts w:ascii="Arial" w:hAnsi="Arial" w:cs="Arial"/>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949E0">
        <w:rPr>
          <w:rFonts w:ascii="Arial" w:hAnsi="Arial" w:cs="Arial"/>
        </w:rPr>
        <w:t xml:space="preserve"> данному вопросу);</w:t>
      </w:r>
    </w:p>
    <w:p w:rsidR="0032411D" w:rsidRPr="000949E0" w:rsidRDefault="0032411D" w:rsidP="0032411D">
      <w:pPr>
        <w:suppressAutoHyphens w:val="0"/>
        <w:ind w:firstLine="709"/>
        <w:jc w:val="both"/>
        <w:rPr>
          <w:rFonts w:ascii="Arial" w:hAnsi="Arial" w:cs="Arial"/>
        </w:rPr>
      </w:pPr>
      <w:r w:rsidRPr="000949E0">
        <w:rPr>
          <w:rFonts w:ascii="Arial" w:hAnsi="Arial" w:cs="Arial"/>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32411D" w:rsidRPr="000949E0" w:rsidRDefault="0032411D" w:rsidP="0032411D">
      <w:pPr>
        <w:suppressAutoHyphens w:val="0"/>
        <w:ind w:firstLine="709"/>
        <w:jc w:val="both"/>
        <w:rPr>
          <w:rFonts w:ascii="Arial" w:hAnsi="Arial" w:cs="Arial"/>
        </w:rPr>
      </w:pPr>
      <w:r w:rsidRPr="000949E0">
        <w:rPr>
          <w:rFonts w:ascii="Arial" w:hAnsi="Arial" w:cs="Arial"/>
        </w:rPr>
        <w:t>71. Основания для приостановления рассмотрения жалобы отсутствуют.</w:t>
      </w:r>
    </w:p>
    <w:p w:rsidR="0032411D" w:rsidRPr="000949E0" w:rsidRDefault="0032411D" w:rsidP="0032411D">
      <w:pPr>
        <w:suppressAutoHyphens w:val="0"/>
        <w:ind w:firstLine="709"/>
        <w:jc w:val="both"/>
        <w:rPr>
          <w:rFonts w:ascii="Arial" w:hAnsi="Arial" w:cs="Arial"/>
        </w:rPr>
      </w:pPr>
      <w:r w:rsidRPr="000949E0">
        <w:rPr>
          <w:rFonts w:ascii="Arial" w:hAnsi="Arial" w:cs="Arial"/>
        </w:rPr>
        <w:t>72. Основанием для начала процедуры досудебного (внесудебного) обжалования являются направление заявителем жалобы.</w:t>
      </w:r>
    </w:p>
    <w:p w:rsidR="0032411D" w:rsidRPr="000949E0" w:rsidRDefault="0032411D" w:rsidP="0032411D">
      <w:pPr>
        <w:suppressAutoHyphens w:val="0"/>
        <w:ind w:firstLine="709"/>
        <w:jc w:val="both"/>
        <w:rPr>
          <w:rFonts w:ascii="Arial" w:hAnsi="Arial" w:cs="Arial"/>
        </w:rPr>
      </w:pPr>
      <w:r w:rsidRPr="000949E0">
        <w:rPr>
          <w:rFonts w:ascii="Arial" w:hAnsi="Arial" w:cs="Arial"/>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Отрадненский район.</w:t>
      </w:r>
    </w:p>
    <w:p w:rsidR="0032411D" w:rsidRPr="000949E0" w:rsidRDefault="0032411D" w:rsidP="0032411D">
      <w:pPr>
        <w:suppressAutoHyphens w:val="0"/>
        <w:ind w:firstLine="709"/>
        <w:jc w:val="both"/>
        <w:rPr>
          <w:rFonts w:ascii="Arial" w:hAnsi="Arial" w:cs="Arial"/>
        </w:rPr>
      </w:pPr>
      <w:r w:rsidRPr="000949E0">
        <w:rPr>
          <w:rFonts w:ascii="Arial" w:hAnsi="Arial" w:cs="Arial"/>
        </w:rPr>
        <w:t>Жалоба должна содержать:</w:t>
      </w:r>
    </w:p>
    <w:p w:rsidR="0032411D" w:rsidRPr="000949E0" w:rsidRDefault="0032411D" w:rsidP="0032411D">
      <w:pPr>
        <w:suppressAutoHyphens w:val="0"/>
        <w:ind w:firstLine="709"/>
        <w:jc w:val="both"/>
        <w:rPr>
          <w:rFonts w:ascii="Arial" w:hAnsi="Arial" w:cs="Arial"/>
        </w:rPr>
      </w:pPr>
      <w:r w:rsidRPr="000949E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411D" w:rsidRPr="000949E0" w:rsidRDefault="0032411D" w:rsidP="0032411D">
      <w:pPr>
        <w:suppressAutoHyphens w:val="0"/>
        <w:ind w:firstLine="709"/>
        <w:jc w:val="both"/>
        <w:rPr>
          <w:rFonts w:ascii="Arial" w:hAnsi="Arial" w:cs="Arial"/>
        </w:rPr>
      </w:pPr>
      <w:proofErr w:type="gramStart"/>
      <w:r w:rsidRPr="000949E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11D" w:rsidRPr="000949E0" w:rsidRDefault="0032411D" w:rsidP="0032411D">
      <w:pPr>
        <w:suppressAutoHyphens w:val="0"/>
        <w:ind w:firstLine="709"/>
        <w:jc w:val="both"/>
        <w:rPr>
          <w:rFonts w:ascii="Arial" w:hAnsi="Arial" w:cs="Arial"/>
        </w:rPr>
      </w:pPr>
      <w:r w:rsidRPr="000949E0">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0949E0">
        <w:rPr>
          <w:rFonts w:ascii="Arial" w:hAnsi="Arial" w:cs="Arial"/>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411D" w:rsidRPr="000949E0" w:rsidRDefault="0032411D" w:rsidP="0032411D">
      <w:pPr>
        <w:suppressAutoHyphens w:val="0"/>
        <w:ind w:firstLine="709"/>
        <w:jc w:val="both"/>
        <w:rPr>
          <w:rFonts w:ascii="Arial" w:hAnsi="Arial" w:cs="Arial"/>
        </w:rPr>
      </w:pPr>
      <w:r w:rsidRPr="000949E0">
        <w:rPr>
          <w:rFonts w:ascii="Arial" w:hAnsi="Arial" w:cs="Arial"/>
        </w:rPr>
        <w:t>73.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2411D" w:rsidRPr="000949E0" w:rsidRDefault="0032411D" w:rsidP="0032411D">
      <w:pPr>
        <w:suppressAutoHyphens w:val="0"/>
        <w:ind w:firstLine="709"/>
        <w:jc w:val="both"/>
        <w:rPr>
          <w:rFonts w:ascii="Arial" w:hAnsi="Arial" w:cs="Arial"/>
        </w:rPr>
      </w:pPr>
      <w:r w:rsidRPr="000949E0">
        <w:rPr>
          <w:rFonts w:ascii="Arial" w:hAnsi="Arial" w:cs="Arial"/>
        </w:rPr>
        <w:t>74. Органами Администрации, должностными лицами, которым может быть направлена жалоба заявителя в досудебном (внесудебном) порядке являются:</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 глава </w:t>
      </w:r>
      <w:proofErr w:type="spellStart"/>
      <w:r w:rsidR="00B52F06">
        <w:rPr>
          <w:rFonts w:ascii="Arial" w:hAnsi="Arial" w:cs="Arial"/>
        </w:rPr>
        <w:t>Маякского</w:t>
      </w:r>
      <w:proofErr w:type="spellEnd"/>
      <w:r w:rsidRPr="000949E0">
        <w:rPr>
          <w:rFonts w:ascii="Arial" w:hAnsi="Arial" w:cs="Arial"/>
        </w:rPr>
        <w:t xml:space="preserve"> сельского поселения; </w:t>
      </w:r>
    </w:p>
    <w:p w:rsidR="0032411D" w:rsidRPr="000949E0" w:rsidRDefault="0032411D" w:rsidP="0032411D">
      <w:pPr>
        <w:suppressAutoHyphens w:val="0"/>
        <w:ind w:firstLine="709"/>
        <w:jc w:val="both"/>
        <w:rPr>
          <w:rFonts w:ascii="Arial" w:hAnsi="Arial" w:cs="Arial"/>
        </w:rPr>
      </w:pPr>
      <w:r w:rsidRPr="000949E0">
        <w:rPr>
          <w:rFonts w:ascii="Arial" w:hAnsi="Arial" w:cs="Arial"/>
        </w:rPr>
        <w:t>- администрация муниципального образования Отрадненский район.</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75. Заявители имеют право на получение информации и документов, необходимых для обоснования и рассмотрения обращения. </w:t>
      </w:r>
    </w:p>
    <w:p w:rsidR="0032411D" w:rsidRPr="000949E0" w:rsidRDefault="0032411D" w:rsidP="0032411D">
      <w:pPr>
        <w:suppressAutoHyphens w:val="0"/>
        <w:ind w:firstLine="709"/>
        <w:jc w:val="both"/>
        <w:rPr>
          <w:rFonts w:ascii="Arial" w:hAnsi="Arial" w:cs="Arial"/>
        </w:rPr>
      </w:pPr>
      <w:r w:rsidRPr="000949E0">
        <w:rPr>
          <w:rFonts w:ascii="Arial" w:hAnsi="Arial"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411D" w:rsidRPr="000949E0" w:rsidRDefault="0032411D" w:rsidP="0032411D">
      <w:pPr>
        <w:suppressAutoHyphens w:val="0"/>
        <w:ind w:firstLine="709"/>
        <w:jc w:val="both"/>
        <w:rPr>
          <w:rFonts w:ascii="Arial" w:hAnsi="Arial" w:cs="Arial"/>
        </w:rPr>
      </w:pPr>
      <w:r w:rsidRPr="000949E0">
        <w:rPr>
          <w:rFonts w:ascii="Arial" w:hAnsi="Arial" w:cs="Arial"/>
        </w:rPr>
        <w:t xml:space="preserve">76. </w:t>
      </w:r>
      <w:proofErr w:type="gramStart"/>
      <w:r w:rsidRPr="000949E0">
        <w:rPr>
          <w:rFonts w:ascii="Arial" w:hAnsi="Arial" w:cs="Arial"/>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 xml:space="preserve"> По результатам рассмотрения жалобы орган, предоставляющий муниципальную услугу, принимает одно из следующих решений: </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proofErr w:type="gramStart"/>
      <w:r w:rsidRPr="000949E0">
        <w:rPr>
          <w:rFonts w:ascii="Arial" w:hAnsi="Arial" w:cs="Arial"/>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2) отказывает в удовлетворении жалобы.</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11D" w:rsidRPr="000949E0" w:rsidRDefault="0032411D" w:rsidP="0032411D">
      <w:pPr>
        <w:pStyle w:val="consplusnormal"/>
        <w:widowControl w:val="0"/>
        <w:spacing w:before="0" w:beforeAutospacing="0" w:after="0" w:afterAutospacing="0"/>
        <w:ind w:firstLine="708"/>
        <w:jc w:val="both"/>
        <w:rPr>
          <w:rFonts w:ascii="Arial" w:hAnsi="Arial" w:cs="Arial"/>
        </w:rPr>
      </w:pPr>
      <w:r w:rsidRPr="000949E0">
        <w:rPr>
          <w:rFonts w:ascii="Arial" w:hAnsi="Arial" w:cs="Arial"/>
        </w:rPr>
        <w:t xml:space="preserve">В случае установления в ходе или по результатам </w:t>
      </w:r>
      <w:proofErr w:type="gramStart"/>
      <w:r w:rsidRPr="000949E0">
        <w:rPr>
          <w:rFonts w:ascii="Arial" w:hAnsi="Arial" w:cs="Arial"/>
        </w:rPr>
        <w:t>рассмотрения жалобы признаков состава административного правонарушения</w:t>
      </w:r>
      <w:proofErr w:type="gramEnd"/>
      <w:r w:rsidRPr="000949E0">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11D" w:rsidRPr="000949E0" w:rsidRDefault="0032411D" w:rsidP="0032411D">
      <w:pPr>
        <w:suppressAutoHyphens w:val="0"/>
        <w:ind w:left="5103" w:firstLine="90"/>
        <w:jc w:val="center"/>
        <w:rPr>
          <w:rFonts w:ascii="Arial" w:hAnsi="Arial" w:cs="Arial"/>
        </w:rPr>
      </w:pPr>
    </w:p>
    <w:p w:rsidR="0032411D" w:rsidRDefault="0032411D" w:rsidP="0032411D">
      <w:pPr>
        <w:suppressAutoHyphens w:val="0"/>
        <w:ind w:left="5103" w:firstLine="90"/>
        <w:jc w:val="center"/>
        <w:rPr>
          <w:rFonts w:ascii="Arial" w:hAnsi="Arial" w:cs="Arial"/>
        </w:rPr>
      </w:pPr>
    </w:p>
    <w:p w:rsidR="000949E0" w:rsidRPr="000949E0" w:rsidRDefault="000949E0" w:rsidP="0032411D">
      <w:pPr>
        <w:suppressAutoHyphens w:val="0"/>
        <w:ind w:left="5103" w:firstLine="90"/>
        <w:jc w:val="center"/>
        <w:rPr>
          <w:rFonts w:ascii="Arial" w:hAnsi="Arial" w:cs="Arial"/>
        </w:rPr>
      </w:pPr>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B52F06" w:rsidP="000949E0">
      <w:pPr>
        <w:jc w:val="both"/>
        <w:rPr>
          <w:rFonts w:ascii="Arial" w:hAnsi="Arial" w:cs="Arial"/>
        </w:rPr>
      </w:pPr>
      <w:proofErr w:type="spellStart"/>
      <w:r>
        <w:rPr>
          <w:rFonts w:ascii="Arial" w:hAnsi="Arial" w:cs="Arial"/>
        </w:rPr>
        <w:t>Маякского</w:t>
      </w:r>
      <w:proofErr w:type="spellEnd"/>
      <w:r w:rsidR="000949E0">
        <w:rPr>
          <w:rFonts w:ascii="Arial" w:hAnsi="Arial" w:cs="Arial"/>
        </w:rPr>
        <w:t xml:space="preserve"> сельского поселения</w:t>
      </w:r>
    </w:p>
    <w:p w:rsidR="0032411D" w:rsidRDefault="009A5B41" w:rsidP="000949E0">
      <w:pPr>
        <w:widowControl/>
        <w:suppressAutoHyphens w:val="0"/>
        <w:spacing w:after="160" w:line="259" w:lineRule="auto"/>
        <w:rPr>
          <w:rFonts w:ascii="Arial" w:hAnsi="Arial" w:cs="Arial"/>
        </w:rPr>
      </w:pPr>
      <w:proofErr w:type="spellStart"/>
      <w:r>
        <w:rPr>
          <w:rFonts w:ascii="Arial" w:hAnsi="Arial" w:cs="Arial"/>
        </w:rPr>
        <w:t>М.М.Чурсинова</w:t>
      </w:r>
      <w:proofErr w:type="spellEnd"/>
    </w:p>
    <w:p w:rsidR="000949E0" w:rsidRDefault="000949E0" w:rsidP="000949E0">
      <w:pPr>
        <w:widowControl/>
        <w:suppressAutoHyphens w:val="0"/>
        <w:rPr>
          <w:rFonts w:ascii="Arial" w:hAnsi="Arial" w:cs="Arial"/>
        </w:rPr>
      </w:pPr>
    </w:p>
    <w:p w:rsidR="000949E0" w:rsidRDefault="000949E0" w:rsidP="000949E0">
      <w:pPr>
        <w:widowControl/>
        <w:suppressAutoHyphens w:val="0"/>
        <w:rPr>
          <w:rFonts w:ascii="Arial" w:hAnsi="Arial" w:cs="Arial"/>
        </w:rPr>
      </w:pPr>
    </w:p>
    <w:p w:rsidR="000949E0" w:rsidRPr="000949E0" w:rsidRDefault="000949E0" w:rsidP="000949E0">
      <w:pPr>
        <w:widowControl/>
        <w:suppressAutoHyphens w:val="0"/>
        <w:rPr>
          <w:rFonts w:ascii="Arial" w:hAnsi="Arial" w:cs="Arial"/>
        </w:rPr>
      </w:pPr>
    </w:p>
    <w:p w:rsidR="000949E0" w:rsidRPr="000949E0" w:rsidRDefault="000949E0" w:rsidP="000949E0">
      <w:pPr>
        <w:widowControl/>
        <w:suppressAutoHyphens w:val="0"/>
        <w:rPr>
          <w:rFonts w:ascii="Arial" w:hAnsi="Arial" w:cs="Arial"/>
        </w:rPr>
      </w:pPr>
      <w:r w:rsidRPr="000949E0">
        <w:rPr>
          <w:rFonts w:ascii="Arial" w:hAnsi="Arial" w:cs="Arial"/>
        </w:rPr>
        <w:lastRenderedPageBreak/>
        <w:t>ПРИЛОЖЕНИЕ № 1</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к административному регламенту предоставления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муниципальной услуги «Выдача разрешений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на строительство, реконструкцию объектов </w:t>
      </w:r>
    </w:p>
    <w:p w:rsidR="000949E0" w:rsidRDefault="000949E0" w:rsidP="000949E0">
      <w:pPr>
        <w:widowControl/>
        <w:suppressAutoHyphens w:val="0"/>
        <w:spacing w:line="259" w:lineRule="auto"/>
        <w:rPr>
          <w:rFonts w:ascii="Arial" w:hAnsi="Arial" w:cs="Arial"/>
        </w:rPr>
      </w:pPr>
      <w:r w:rsidRPr="000949E0">
        <w:rPr>
          <w:rFonts w:ascii="Arial" w:hAnsi="Arial" w:cs="Arial"/>
        </w:rPr>
        <w:t>капитального строительства»</w:t>
      </w:r>
    </w:p>
    <w:p w:rsidR="0032411D" w:rsidRPr="000949E0" w:rsidRDefault="0032411D" w:rsidP="0032411D">
      <w:pPr>
        <w:pStyle w:val="ConsPlusNonformat"/>
        <w:widowControl/>
        <w:suppressAutoHyphens w:val="0"/>
        <w:ind w:left="5103"/>
        <w:rPr>
          <w:rFonts w:ascii="Arial" w:hAnsi="Arial" w:cs="Arial"/>
          <w:sz w:val="24"/>
          <w:szCs w:val="24"/>
        </w:rPr>
      </w:pPr>
    </w:p>
    <w:p w:rsidR="0032411D" w:rsidRPr="000949E0" w:rsidRDefault="0032411D" w:rsidP="0032411D">
      <w:pPr>
        <w:pStyle w:val="ConsPlusNonformat"/>
        <w:widowControl/>
        <w:suppressAutoHyphens w:val="0"/>
        <w:ind w:left="5103"/>
        <w:rPr>
          <w:rFonts w:ascii="Arial" w:hAnsi="Arial" w:cs="Arial"/>
          <w:sz w:val="24"/>
          <w:szCs w:val="24"/>
        </w:rPr>
      </w:pPr>
      <w:r w:rsidRPr="000949E0">
        <w:rPr>
          <w:rFonts w:ascii="Arial" w:hAnsi="Arial" w:cs="Arial"/>
          <w:sz w:val="24"/>
          <w:szCs w:val="24"/>
        </w:rPr>
        <w:t xml:space="preserve">Главе </w:t>
      </w:r>
      <w:proofErr w:type="spellStart"/>
      <w:r w:rsidR="00B52F06">
        <w:rPr>
          <w:rFonts w:ascii="Arial" w:hAnsi="Arial" w:cs="Arial"/>
          <w:sz w:val="24"/>
          <w:szCs w:val="24"/>
        </w:rPr>
        <w:t>Маякского</w:t>
      </w:r>
      <w:proofErr w:type="spellEnd"/>
      <w:r w:rsidRPr="000949E0">
        <w:rPr>
          <w:rFonts w:ascii="Arial" w:hAnsi="Arial" w:cs="Arial"/>
          <w:sz w:val="24"/>
          <w:szCs w:val="24"/>
        </w:rPr>
        <w:t xml:space="preserve"> сельского поселения </w:t>
      </w:r>
      <w:proofErr w:type="spellStart"/>
      <w:r w:rsidRPr="000949E0">
        <w:rPr>
          <w:rFonts w:ascii="Arial" w:hAnsi="Arial" w:cs="Arial"/>
          <w:sz w:val="24"/>
          <w:szCs w:val="24"/>
        </w:rPr>
        <w:t>Отрадненского</w:t>
      </w:r>
      <w:proofErr w:type="spellEnd"/>
      <w:r w:rsidRPr="000949E0">
        <w:rPr>
          <w:rFonts w:ascii="Arial" w:hAnsi="Arial" w:cs="Arial"/>
          <w:sz w:val="24"/>
          <w:szCs w:val="24"/>
        </w:rPr>
        <w:t xml:space="preserve"> района </w:t>
      </w:r>
    </w:p>
    <w:p w:rsidR="0032411D" w:rsidRPr="000949E0" w:rsidRDefault="0032411D" w:rsidP="0032411D">
      <w:pPr>
        <w:pStyle w:val="ConsPlusNonformat"/>
        <w:widowControl/>
        <w:suppressAutoHyphens w:val="0"/>
        <w:ind w:left="5103"/>
        <w:rPr>
          <w:rFonts w:ascii="Arial" w:hAnsi="Arial" w:cs="Arial"/>
          <w:sz w:val="24"/>
          <w:szCs w:val="24"/>
        </w:rPr>
      </w:pPr>
      <w:r w:rsidRPr="000949E0">
        <w:rPr>
          <w:rFonts w:ascii="Arial" w:hAnsi="Arial" w:cs="Arial"/>
          <w:sz w:val="24"/>
          <w:szCs w:val="24"/>
        </w:rPr>
        <w:t>_______________________________</w:t>
      </w:r>
    </w:p>
    <w:p w:rsidR="0032411D" w:rsidRPr="000949E0" w:rsidRDefault="0032411D" w:rsidP="0032411D">
      <w:pPr>
        <w:suppressAutoHyphens w:val="0"/>
        <w:ind w:left="5103"/>
        <w:rPr>
          <w:rFonts w:ascii="Arial" w:hAnsi="Arial" w:cs="Arial"/>
        </w:rPr>
      </w:pPr>
      <w:r w:rsidRPr="000949E0">
        <w:rPr>
          <w:rFonts w:ascii="Arial" w:hAnsi="Arial" w:cs="Arial"/>
        </w:rPr>
        <w:t xml:space="preserve">от ______________________________ </w:t>
      </w:r>
    </w:p>
    <w:p w:rsidR="0032411D" w:rsidRPr="000949E0" w:rsidRDefault="0032411D" w:rsidP="0032411D">
      <w:pPr>
        <w:suppressAutoHyphens w:val="0"/>
        <w:ind w:left="5103"/>
        <w:rPr>
          <w:rFonts w:ascii="Arial" w:hAnsi="Arial" w:cs="Arial"/>
        </w:rPr>
      </w:pPr>
      <w:r w:rsidRPr="000949E0">
        <w:rPr>
          <w:rFonts w:ascii="Arial" w:hAnsi="Arial" w:cs="Arial"/>
        </w:rPr>
        <w:t xml:space="preserve">_______________________________ </w:t>
      </w:r>
    </w:p>
    <w:p w:rsidR="0032411D" w:rsidRPr="000949E0" w:rsidRDefault="0032411D" w:rsidP="0032411D">
      <w:pPr>
        <w:suppressAutoHyphens w:val="0"/>
        <w:ind w:left="5103"/>
        <w:rPr>
          <w:rFonts w:ascii="Arial" w:hAnsi="Arial" w:cs="Arial"/>
        </w:rPr>
      </w:pPr>
      <w:r w:rsidRPr="000949E0">
        <w:rPr>
          <w:rFonts w:ascii="Arial" w:hAnsi="Arial" w:cs="Arial"/>
        </w:rPr>
        <w:t>_______________________________</w:t>
      </w:r>
    </w:p>
    <w:p w:rsidR="0032411D" w:rsidRPr="000949E0" w:rsidRDefault="0032411D" w:rsidP="0032411D">
      <w:pPr>
        <w:tabs>
          <w:tab w:val="left" w:pos="6045"/>
        </w:tabs>
        <w:suppressAutoHyphens w:val="0"/>
        <w:ind w:left="5103"/>
        <w:outlineLvl w:val="0"/>
        <w:rPr>
          <w:rFonts w:ascii="Arial" w:hAnsi="Arial" w:cs="Arial"/>
        </w:rPr>
      </w:pPr>
      <w:r w:rsidRPr="000949E0">
        <w:rPr>
          <w:rFonts w:ascii="Arial" w:hAnsi="Arial" w:cs="Arial"/>
        </w:rPr>
        <w:t xml:space="preserve">Адрес: </w:t>
      </w:r>
      <w:r w:rsidR="000949E0">
        <w:rPr>
          <w:rFonts w:ascii="Arial" w:hAnsi="Arial" w:cs="Arial"/>
        </w:rPr>
        <w:t>_______________________________</w:t>
      </w:r>
      <w:r w:rsidRPr="000949E0">
        <w:rPr>
          <w:rFonts w:ascii="Arial" w:hAnsi="Arial" w:cs="Arial"/>
        </w:rPr>
        <w:t>______________________________________</w:t>
      </w:r>
      <w:r w:rsidR="000949E0">
        <w:rPr>
          <w:rFonts w:ascii="Arial" w:hAnsi="Arial" w:cs="Arial"/>
        </w:rPr>
        <w:t>________________________</w:t>
      </w:r>
    </w:p>
    <w:p w:rsidR="0032411D" w:rsidRPr="000949E0" w:rsidRDefault="0032411D" w:rsidP="0032411D">
      <w:pPr>
        <w:suppressAutoHyphens w:val="0"/>
        <w:ind w:left="5103"/>
        <w:rPr>
          <w:rFonts w:ascii="Arial" w:hAnsi="Arial" w:cs="Arial"/>
        </w:rPr>
      </w:pPr>
      <w:r w:rsidRPr="000949E0">
        <w:rPr>
          <w:rFonts w:ascii="Arial" w:hAnsi="Arial" w:cs="Arial"/>
        </w:rPr>
        <w:t>Телефоны: ______________________</w:t>
      </w:r>
    </w:p>
    <w:p w:rsidR="0032411D" w:rsidRPr="000949E0" w:rsidRDefault="0032411D" w:rsidP="0032411D">
      <w:pPr>
        <w:pStyle w:val="ConsPlusNonformat"/>
        <w:widowControl/>
        <w:suppressAutoHyphens w:val="0"/>
        <w:ind w:left="5103"/>
        <w:rPr>
          <w:rFonts w:ascii="Arial" w:hAnsi="Arial" w:cs="Arial"/>
          <w:sz w:val="24"/>
          <w:szCs w:val="24"/>
        </w:rPr>
      </w:pPr>
      <w:r w:rsidRPr="000949E0">
        <w:rPr>
          <w:rFonts w:ascii="Arial" w:hAnsi="Arial" w:cs="Arial"/>
          <w:sz w:val="24"/>
          <w:szCs w:val="24"/>
        </w:rPr>
        <w:t>ИНН:___________________________</w:t>
      </w:r>
    </w:p>
    <w:p w:rsidR="0032411D" w:rsidRPr="000949E0" w:rsidRDefault="0032411D" w:rsidP="0032411D">
      <w:pPr>
        <w:suppressAutoHyphens w:val="0"/>
        <w:ind w:left="5670"/>
        <w:jc w:val="center"/>
        <w:rPr>
          <w:rFonts w:ascii="Arial" w:hAnsi="Arial" w:cs="Arial"/>
        </w:rPr>
      </w:pPr>
    </w:p>
    <w:p w:rsidR="0032411D" w:rsidRPr="000949E0" w:rsidRDefault="0032411D" w:rsidP="0032411D">
      <w:pPr>
        <w:suppressAutoHyphens w:val="0"/>
        <w:autoSpaceDE w:val="0"/>
        <w:autoSpaceDN w:val="0"/>
        <w:adjustRightInd w:val="0"/>
        <w:rPr>
          <w:rFonts w:ascii="Arial" w:hAnsi="Arial" w:cs="Arial"/>
        </w:rPr>
      </w:pPr>
    </w:p>
    <w:p w:rsidR="0032411D" w:rsidRPr="000949E0" w:rsidRDefault="0032411D" w:rsidP="0032411D">
      <w:pPr>
        <w:suppressAutoHyphens w:val="0"/>
        <w:jc w:val="center"/>
        <w:rPr>
          <w:rFonts w:ascii="Arial" w:hAnsi="Arial" w:cs="Arial"/>
        </w:rPr>
      </w:pPr>
      <w:r w:rsidRPr="000949E0">
        <w:rPr>
          <w:rFonts w:ascii="Arial" w:hAnsi="Arial" w:cs="Arial"/>
        </w:rPr>
        <w:t>ЗАЯВЛЕНИЕ</w:t>
      </w:r>
    </w:p>
    <w:p w:rsidR="0032411D" w:rsidRPr="000949E0" w:rsidRDefault="0032411D" w:rsidP="0032411D">
      <w:pPr>
        <w:suppressAutoHyphens w:val="0"/>
        <w:jc w:val="center"/>
        <w:rPr>
          <w:rFonts w:ascii="Arial" w:hAnsi="Arial" w:cs="Arial"/>
        </w:rPr>
      </w:pPr>
      <w:r w:rsidRPr="000949E0">
        <w:rPr>
          <w:rFonts w:ascii="Arial" w:hAnsi="Arial" w:cs="Arial"/>
        </w:rPr>
        <w:t>О ВЫДАЧЕ РАЗРЕШЕНИЯ НА СТРОИТЕЛЬСТВО</w:t>
      </w:r>
    </w:p>
    <w:p w:rsidR="0032411D" w:rsidRPr="000949E0" w:rsidRDefault="0032411D" w:rsidP="0032411D">
      <w:pPr>
        <w:suppressAutoHyphens w:val="0"/>
        <w:jc w:val="center"/>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t>от   ______________________________________</w:t>
      </w:r>
      <w:r w:rsidR="000949E0">
        <w:rPr>
          <w:rFonts w:ascii="Arial" w:hAnsi="Arial" w:cs="Arial"/>
        </w:rPr>
        <w:t>_________________________</w:t>
      </w:r>
      <w:r w:rsidRPr="000949E0">
        <w:rPr>
          <w:rFonts w:ascii="Arial" w:hAnsi="Arial" w:cs="Arial"/>
        </w:rPr>
        <w:t xml:space="preserve"> </w:t>
      </w:r>
    </w:p>
    <w:p w:rsidR="0032411D" w:rsidRPr="000949E0" w:rsidRDefault="0032411D" w:rsidP="0032411D">
      <w:pPr>
        <w:suppressAutoHyphens w:val="0"/>
        <w:jc w:val="center"/>
        <w:rPr>
          <w:rFonts w:ascii="Arial" w:hAnsi="Arial" w:cs="Arial"/>
        </w:rPr>
      </w:pPr>
      <w:proofErr w:type="gramStart"/>
      <w:r w:rsidRPr="000949E0">
        <w:rPr>
          <w:rFonts w:ascii="Arial" w:hAnsi="Arial" w:cs="Arial"/>
        </w:rPr>
        <w:t>(для физических лиц указываются: фамилия, имя, отчество, реквизиты документа, удостоверяющего личность (серия, номер, дата выдачи, выдавший орган), место жительства, номер телефона)</w:t>
      </w:r>
      <w:proofErr w:type="gramEnd"/>
    </w:p>
    <w:p w:rsidR="000949E0" w:rsidRPr="000949E0" w:rsidRDefault="0032411D" w:rsidP="000949E0">
      <w:pPr>
        <w:suppressAutoHyphens w:val="0"/>
        <w:jc w:val="center"/>
        <w:rPr>
          <w:rFonts w:ascii="Arial" w:hAnsi="Arial" w:cs="Arial"/>
        </w:rPr>
      </w:pPr>
      <w:r w:rsidRPr="000949E0">
        <w:rPr>
          <w:rFonts w:ascii="Arial" w:hAnsi="Arial" w:cs="Arial"/>
        </w:rPr>
        <w:t>______________________________________________________________________</w:t>
      </w:r>
    </w:p>
    <w:p w:rsidR="0032411D" w:rsidRPr="000949E0" w:rsidRDefault="000949E0" w:rsidP="000949E0">
      <w:pPr>
        <w:suppressAutoHyphens w:val="0"/>
        <w:jc w:val="center"/>
        <w:rPr>
          <w:rFonts w:ascii="Arial" w:hAnsi="Arial" w:cs="Arial"/>
        </w:rPr>
      </w:pPr>
      <w:r>
        <w:rPr>
          <w:rFonts w:ascii="Arial" w:hAnsi="Arial" w:cs="Arial"/>
        </w:rPr>
        <w:t>_</w:t>
      </w:r>
      <w:r w:rsidR="0032411D" w:rsidRPr="000949E0">
        <w:rPr>
          <w:rFonts w:ascii="Arial" w:hAnsi="Arial" w:cs="Arial"/>
        </w:rPr>
        <w:t>____________________________________________________________</w:t>
      </w:r>
      <w:r>
        <w:rPr>
          <w:rFonts w:ascii="Arial" w:hAnsi="Arial" w:cs="Arial"/>
        </w:rPr>
        <w:t>_________</w:t>
      </w:r>
    </w:p>
    <w:p w:rsidR="0032411D" w:rsidRPr="000949E0" w:rsidRDefault="0032411D" w:rsidP="0032411D">
      <w:pPr>
        <w:suppressAutoHyphens w:val="0"/>
        <w:jc w:val="center"/>
        <w:rPr>
          <w:rFonts w:ascii="Arial" w:hAnsi="Arial" w:cs="Arial"/>
        </w:rPr>
      </w:pPr>
      <w:proofErr w:type="gramStart"/>
      <w:r w:rsidRPr="000949E0">
        <w:rPr>
          <w:rFonts w:ascii="Arial" w:hAnsi="Arial" w:cs="Arial"/>
        </w:rPr>
        <w:t>(для представителя физического лица указываются: фамилия, имя, отчество представителя,</w:t>
      </w:r>
      <w:proofErr w:type="gramEnd"/>
    </w:p>
    <w:p w:rsidR="0032411D" w:rsidRPr="000949E0" w:rsidRDefault="0032411D" w:rsidP="0032411D">
      <w:pPr>
        <w:suppressAutoHyphens w:val="0"/>
        <w:jc w:val="center"/>
        <w:rPr>
          <w:rFonts w:ascii="Arial" w:hAnsi="Arial" w:cs="Arial"/>
        </w:rPr>
      </w:pPr>
      <w:r w:rsidRPr="000949E0">
        <w:rPr>
          <w:rFonts w:ascii="Arial" w:hAnsi="Arial" w:cs="Arial"/>
        </w:rPr>
        <w:t>реквизиты доверенности)</w:t>
      </w:r>
    </w:p>
    <w:p w:rsidR="0032411D" w:rsidRPr="000949E0" w:rsidRDefault="0032411D" w:rsidP="0032411D">
      <w:pPr>
        <w:suppressAutoHyphens w:val="0"/>
        <w:rPr>
          <w:rFonts w:ascii="Arial" w:eastAsia="Arial" w:hAnsi="Arial" w:cs="Arial"/>
        </w:rPr>
      </w:pPr>
      <w:r w:rsidRPr="000949E0">
        <w:rPr>
          <w:rFonts w:ascii="Arial" w:hAnsi="Arial" w:cs="Arial"/>
        </w:rPr>
        <w:t xml:space="preserve">Прошу выдать разрешение </w:t>
      </w:r>
      <w:r w:rsidRPr="000949E0">
        <w:rPr>
          <w:rFonts w:ascii="Arial" w:eastAsia="Arial" w:hAnsi="Arial" w:cs="Arial"/>
        </w:rPr>
        <w:t xml:space="preserve">на строительство, реконструкцию объекта капитального </w:t>
      </w:r>
    </w:p>
    <w:p w:rsidR="0032411D" w:rsidRPr="000949E0" w:rsidRDefault="0032411D" w:rsidP="0032411D">
      <w:pPr>
        <w:suppressAutoHyphens w:val="0"/>
        <w:jc w:val="center"/>
        <w:rPr>
          <w:rFonts w:ascii="Arial" w:eastAsia="Arial" w:hAnsi="Arial" w:cs="Arial"/>
        </w:rPr>
      </w:pPr>
      <w:r w:rsidRPr="000949E0">
        <w:rPr>
          <w:rFonts w:ascii="Arial" w:eastAsia="Arial" w:hAnsi="Arial" w:cs="Arial"/>
        </w:rPr>
        <w:t>(нужное подчеркнуть)</w:t>
      </w:r>
    </w:p>
    <w:p w:rsidR="0032411D" w:rsidRPr="000949E0" w:rsidRDefault="0032411D" w:rsidP="0032411D">
      <w:pPr>
        <w:suppressAutoHyphens w:val="0"/>
        <w:rPr>
          <w:rFonts w:ascii="Arial" w:hAnsi="Arial" w:cs="Arial"/>
        </w:rPr>
      </w:pPr>
      <w:r w:rsidRPr="000949E0">
        <w:rPr>
          <w:rFonts w:ascii="Arial" w:eastAsia="Arial" w:hAnsi="Arial" w:cs="Arial"/>
        </w:rPr>
        <w:t>строительства</w:t>
      </w:r>
      <w:r w:rsidRPr="000949E0">
        <w:rPr>
          <w:rFonts w:ascii="Arial" w:hAnsi="Arial" w:cs="Arial"/>
        </w:rPr>
        <w:t>____________________________</w:t>
      </w:r>
      <w:r w:rsidR="000949E0">
        <w:rPr>
          <w:rFonts w:ascii="Arial" w:hAnsi="Arial" w:cs="Arial"/>
        </w:rPr>
        <w:t>_____________________________</w:t>
      </w:r>
    </w:p>
    <w:p w:rsidR="0032411D" w:rsidRPr="000949E0" w:rsidRDefault="0032411D" w:rsidP="0032411D">
      <w:pPr>
        <w:suppressAutoHyphens w:val="0"/>
        <w:jc w:val="center"/>
        <w:rPr>
          <w:rFonts w:ascii="Arial" w:hAnsi="Arial" w:cs="Arial"/>
        </w:rPr>
      </w:pPr>
      <w:r w:rsidRPr="000949E0">
        <w:rPr>
          <w:rFonts w:ascii="Arial" w:hAnsi="Arial" w:cs="Arial"/>
        </w:rPr>
        <w:t>(наименование объекта)</w:t>
      </w:r>
    </w:p>
    <w:p w:rsidR="0032411D" w:rsidRPr="000949E0" w:rsidRDefault="0032411D" w:rsidP="0032411D">
      <w:pPr>
        <w:suppressAutoHyphens w:val="0"/>
        <w:jc w:val="both"/>
        <w:rPr>
          <w:rFonts w:ascii="Arial" w:hAnsi="Arial" w:cs="Arial"/>
        </w:rPr>
      </w:pPr>
      <w:r w:rsidRPr="000949E0">
        <w:rPr>
          <w:rFonts w:ascii="Arial" w:hAnsi="Arial" w:cs="Arial"/>
        </w:rPr>
        <w:t>________________________________________</w:t>
      </w:r>
      <w:r w:rsidR="000949E0">
        <w:rPr>
          <w:rFonts w:ascii="Arial" w:hAnsi="Arial" w:cs="Arial"/>
        </w:rPr>
        <w:t>______________________________</w:t>
      </w:r>
    </w:p>
    <w:p w:rsidR="0032411D" w:rsidRPr="000949E0" w:rsidRDefault="0032411D" w:rsidP="0032411D">
      <w:pPr>
        <w:suppressAutoHyphens w:val="0"/>
        <w:jc w:val="both"/>
        <w:rPr>
          <w:rFonts w:ascii="Arial" w:hAnsi="Arial" w:cs="Arial"/>
        </w:rPr>
      </w:pPr>
      <w:r w:rsidRPr="000949E0">
        <w:rPr>
          <w:rFonts w:ascii="Arial" w:hAnsi="Arial" w:cs="Arial"/>
        </w:rPr>
        <w:t>по адресу: _______________________________________</w:t>
      </w:r>
      <w:r w:rsidR="000949E0">
        <w:rPr>
          <w:rFonts w:ascii="Arial" w:hAnsi="Arial" w:cs="Arial"/>
        </w:rPr>
        <w:t>______________________</w:t>
      </w:r>
    </w:p>
    <w:p w:rsidR="0032411D" w:rsidRPr="000949E0" w:rsidRDefault="0032411D" w:rsidP="0032411D">
      <w:pPr>
        <w:suppressAutoHyphens w:val="0"/>
        <w:jc w:val="both"/>
        <w:rPr>
          <w:rFonts w:ascii="Arial" w:hAnsi="Arial" w:cs="Arial"/>
        </w:rPr>
      </w:pPr>
      <w:r w:rsidRPr="000949E0">
        <w:rPr>
          <w:rFonts w:ascii="Arial" w:hAnsi="Arial" w:cs="Arial"/>
        </w:rPr>
        <w:t>______________________________________________________________________</w:t>
      </w:r>
    </w:p>
    <w:p w:rsidR="0032411D" w:rsidRPr="000949E0" w:rsidRDefault="0032411D" w:rsidP="0032411D">
      <w:pPr>
        <w:suppressAutoHyphens w:val="0"/>
        <w:rPr>
          <w:rFonts w:ascii="Arial" w:hAnsi="Arial" w:cs="Arial"/>
        </w:rPr>
      </w:pPr>
      <w:r w:rsidRPr="000949E0">
        <w:rPr>
          <w:rFonts w:ascii="Arial" w:hAnsi="Arial" w:cs="Arial"/>
        </w:rPr>
        <w:t xml:space="preserve">______________________________________________________________________ </w:t>
      </w:r>
    </w:p>
    <w:p w:rsidR="0032411D" w:rsidRPr="000949E0" w:rsidRDefault="0032411D" w:rsidP="0032411D">
      <w:pPr>
        <w:suppressAutoHyphens w:val="0"/>
        <w:jc w:val="center"/>
        <w:rPr>
          <w:rFonts w:ascii="Arial" w:hAnsi="Arial" w:cs="Arial"/>
        </w:rPr>
      </w:pPr>
      <w:r w:rsidRPr="000949E0">
        <w:rPr>
          <w:rFonts w:ascii="Arial" w:hAnsi="Arial" w:cs="Arial"/>
        </w:rPr>
        <w:t>(указывается планируемое место размещения объекта строительства)</w:t>
      </w:r>
    </w:p>
    <w:p w:rsidR="0032411D" w:rsidRPr="000949E0" w:rsidRDefault="0032411D" w:rsidP="0032411D">
      <w:pPr>
        <w:suppressAutoHyphens w:val="0"/>
        <w:jc w:val="center"/>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t xml:space="preserve">К заявлению прилагаю следующие документы: </w:t>
      </w:r>
    </w:p>
    <w:p w:rsidR="0032411D" w:rsidRPr="000949E0" w:rsidRDefault="0032411D" w:rsidP="0032411D">
      <w:pPr>
        <w:suppressAutoHyphens w:val="0"/>
        <w:rPr>
          <w:rFonts w:ascii="Arial" w:hAnsi="Arial" w:cs="Arial"/>
        </w:rPr>
      </w:pPr>
      <w:r w:rsidRPr="000949E0">
        <w:rPr>
          <w:rFonts w:ascii="Arial" w:hAnsi="Arial" w:cs="Arial"/>
        </w:rPr>
        <w:t>1. ____________________________________________на _________листах.</w:t>
      </w:r>
    </w:p>
    <w:p w:rsidR="0032411D" w:rsidRPr="000949E0" w:rsidRDefault="0032411D" w:rsidP="0032411D">
      <w:pPr>
        <w:suppressAutoHyphens w:val="0"/>
        <w:rPr>
          <w:rFonts w:ascii="Arial" w:hAnsi="Arial" w:cs="Arial"/>
        </w:rPr>
      </w:pPr>
      <w:r w:rsidRPr="000949E0">
        <w:rPr>
          <w:rFonts w:ascii="Arial" w:hAnsi="Arial" w:cs="Arial"/>
        </w:rPr>
        <w:t>2.____________________________________________ на _________листах</w:t>
      </w:r>
    </w:p>
    <w:p w:rsidR="0032411D" w:rsidRPr="000949E0" w:rsidRDefault="0032411D" w:rsidP="0032411D">
      <w:pPr>
        <w:suppressAutoHyphens w:val="0"/>
        <w:rPr>
          <w:rFonts w:ascii="Arial" w:hAnsi="Arial" w:cs="Arial"/>
        </w:rPr>
      </w:pPr>
      <w:r w:rsidRPr="000949E0">
        <w:rPr>
          <w:rFonts w:ascii="Arial" w:hAnsi="Arial" w:cs="Arial"/>
        </w:rPr>
        <w:t xml:space="preserve">3. ____________________________________________ на _________листах </w:t>
      </w:r>
    </w:p>
    <w:p w:rsidR="0032411D" w:rsidRPr="000949E0" w:rsidRDefault="0032411D" w:rsidP="0032411D">
      <w:pPr>
        <w:suppressAutoHyphens w:val="0"/>
        <w:rPr>
          <w:rFonts w:ascii="Arial" w:hAnsi="Arial" w:cs="Arial"/>
        </w:rPr>
      </w:pPr>
      <w:r w:rsidRPr="000949E0">
        <w:rPr>
          <w:rFonts w:ascii="Arial" w:hAnsi="Arial" w:cs="Arial"/>
        </w:rPr>
        <w:t xml:space="preserve">5. _____________________________________________ на _________листах </w:t>
      </w:r>
    </w:p>
    <w:p w:rsidR="0032411D" w:rsidRPr="000949E0" w:rsidRDefault="0032411D" w:rsidP="0032411D">
      <w:pPr>
        <w:suppressAutoHyphens w:val="0"/>
        <w:rPr>
          <w:rFonts w:ascii="Arial" w:hAnsi="Arial" w:cs="Arial"/>
        </w:rPr>
      </w:pPr>
      <w:r w:rsidRPr="000949E0">
        <w:rPr>
          <w:rFonts w:ascii="Arial" w:hAnsi="Arial" w:cs="Arial"/>
        </w:rPr>
        <w:t>6. ______________________________________________ на _________листах</w:t>
      </w:r>
    </w:p>
    <w:p w:rsidR="0032411D" w:rsidRPr="000949E0" w:rsidRDefault="0032411D" w:rsidP="0032411D">
      <w:pPr>
        <w:suppressAutoHyphens w:val="0"/>
        <w:rPr>
          <w:rFonts w:ascii="Arial" w:hAnsi="Arial" w:cs="Arial"/>
        </w:rPr>
      </w:pPr>
    </w:p>
    <w:p w:rsidR="0032411D" w:rsidRPr="000949E0" w:rsidRDefault="0032411D" w:rsidP="0032411D">
      <w:pPr>
        <w:suppressAutoHyphens w:val="0"/>
        <w:rPr>
          <w:rFonts w:ascii="Arial" w:hAnsi="Arial" w:cs="Arial"/>
        </w:rPr>
      </w:pPr>
      <w:r w:rsidRPr="000949E0">
        <w:rPr>
          <w:rFonts w:ascii="Arial" w:hAnsi="Arial" w:cs="Arial"/>
        </w:rPr>
        <w:lastRenderedPageBreak/>
        <w:t xml:space="preserve">     «____»_____________20___года                                         __________________</w:t>
      </w:r>
    </w:p>
    <w:p w:rsidR="0032411D" w:rsidRPr="000949E0" w:rsidRDefault="0032411D" w:rsidP="0032411D">
      <w:pPr>
        <w:suppressAutoHyphens w:val="0"/>
        <w:rPr>
          <w:rFonts w:ascii="Arial" w:hAnsi="Arial" w:cs="Arial"/>
        </w:rPr>
      </w:pPr>
      <w:r w:rsidRPr="000949E0">
        <w:rPr>
          <w:rFonts w:ascii="Arial" w:hAnsi="Arial" w:cs="Arial"/>
        </w:rPr>
        <w:t xml:space="preserve">                        Дата                                                                                 Подпись</w:t>
      </w:r>
    </w:p>
    <w:p w:rsidR="0032411D" w:rsidRPr="000949E0" w:rsidRDefault="0032411D" w:rsidP="0032411D">
      <w:pPr>
        <w:suppressAutoHyphens w:val="0"/>
        <w:autoSpaceDE w:val="0"/>
        <w:autoSpaceDN w:val="0"/>
        <w:adjustRightInd w:val="0"/>
        <w:rPr>
          <w:rFonts w:ascii="Arial" w:hAnsi="Arial" w:cs="Arial"/>
          <w:lang w:eastAsia="ru-RU"/>
        </w:rPr>
      </w:pPr>
    </w:p>
    <w:p w:rsidR="0032411D" w:rsidRDefault="0032411D" w:rsidP="0032411D">
      <w:pPr>
        <w:pStyle w:val="ae"/>
        <w:shd w:val="clear" w:color="auto" w:fill="FFFFFF"/>
        <w:suppressAutoHyphens w:val="0"/>
        <w:spacing w:before="0" w:after="0"/>
        <w:contextualSpacing/>
        <w:jc w:val="both"/>
        <w:rPr>
          <w:rFonts w:ascii="Arial" w:hAnsi="Arial" w:cs="Arial"/>
        </w:rPr>
      </w:pPr>
    </w:p>
    <w:p w:rsidR="000949E0" w:rsidRPr="000949E0" w:rsidRDefault="000949E0" w:rsidP="0032411D">
      <w:pPr>
        <w:pStyle w:val="ae"/>
        <w:shd w:val="clear" w:color="auto" w:fill="FFFFFF"/>
        <w:suppressAutoHyphens w:val="0"/>
        <w:spacing w:before="0" w:after="0"/>
        <w:contextualSpacing/>
        <w:jc w:val="both"/>
        <w:rPr>
          <w:rFonts w:ascii="Arial" w:hAnsi="Arial" w:cs="Arial"/>
        </w:rPr>
      </w:pPr>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B52F06" w:rsidP="000949E0">
      <w:pPr>
        <w:jc w:val="both"/>
        <w:rPr>
          <w:rFonts w:ascii="Arial" w:hAnsi="Arial" w:cs="Arial"/>
        </w:rPr>
      </w:pPr>
      <w:proofErr w:type="spellStart"/>
      <w:r>
        <w:rPr>
          <w:rFonts w:ascii="Arial" w:hAnsi="Arial" w:cs="Arial"/>
        </w:rPr>
        <w:t>Маякского</w:t>
      </w:r>
      <w:proofErr w:type="spellEnd"/>
      <w:r w:rsidR="000949E0">
        <w:rPr>
          <w:rFonts w:ascii="Arial" w:hAnsi="Arial" w:cs="Arial"/>
        </w:rPr>
        <w:t xml:space="preserve"> сельского поселения</w:t>
      </w:r>
    </w:p>
    <w:p w:rsidR="000949E0" w:rsidRDefault="009A5B41" w:rsidP="000949E0">
      <w:pPr>
        <w:widowControl/>
        <w:suppressAutoHyphens w:val="0"/>
        <w:spacing w:after="160" w:line="259" w:lineRule="auto"/>
        <w:rPr>
          <w:rFonts w:ascii="Arial" w:hAnsi="Arial" w:cs="Arial"/>
        </w:rPr>
      </w:pPr>
      <w:proofErr w:type="spellStart"/>
      <w:r>
        <w:rPr>
          <w:rFonts w:ascii="Arial" w:hAnsi="Arial" w:cs="Arial"/>
        </w:rPr>
        <w:t>М.М.Чурсинова</w:t>
      </w:r>
      <w:proofErr w:type="spellEnd"/>
    </w:p>
    <w:p w:rsidR="000949E0" w:rsidRDefault="000949E0" w:rsidP="000949E0">
      <w:pPr>
        <w:widowControl/>
        <w:suppressAutoHyphens w:val="0"/>
        <w:spacing w:line="259" w:lineRule="auto"/>
        <w:rPr>
          <w:rFonts w:ascii="Arial" w:hAnsi="Arial" w:cs="Arial"/>
        </w:rPr>
      </w:pPr>
    </w:p>
    <w:p w:rsidR="000949E0" w:rsidRDefault="000949E0" w:rsidP="000949E0">
      <w:pPr>
        <w:widowControl/>
        <w:suppressAutoHyphens w:val="0"/>
        <w:spacing w:line="259" w:lineRule="auto"/>
        <w:rPr>
          <w:rFonts w:ascii="Arial" w:hAnsi="Arial" w:cs="Arial"/>
        </w:rPr>
      </w:pPr>
    </w:p>
    <w:p w:rsidR="000949E0" w:rsidRDefault="000949E0" w:rsidP="000949E0">
      <w:pPr>
        <w:widowControl/>
        <w:suppressAutoHyphens w:val="0"/>
        <w:spacing w:line="259" w:lineRule="auto"/>
        <w:rPr>
          <w:rFonts w:ascii="Arial" w:hAnsi="Arial" w:cs="Arial"/>
        </w:rPr>
      </w:pPr>
    </w:p>
    <w:p w:rsidR="000949E0" w:rsidRPr="000949E0" w:rsidRDefault="000949E0" w:rsidP="000949E0">
      <w:pPr>
        <w:widowControl/>
        <w:suppressAutoHyphens w:val="0"/>
        <w:rPr>
          <w:rFonts w:ascii="Arial" w:hAnsi="Arial" w:cs="Arial"/>
        </w:rPr>
      </w:pPr>
      <w:r w:rsidRPr="000949E0">
        <w:rPr>
          <w:rFonts w:ascii="Arial" w:hAnsi="Arial" w:cs="Arial"/>
        </w:rPr>
        <w:t xml:space="preserve">ПРИЛОЖЕНИЕ № </w:t>
      </w:r>
      <w:r>
        <w:rPr>
          <w:rFonts w:ascii="Arial" w:hAnsi="Arial" w:cs="Arial"/>
        </w:rPr>
        <w:t>2</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к административному регламенту предоставления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муниципальной услуги «Выдача разрешений </w:t>
      </w:r>
    </w:p>
    <w:p w:rsidR="000949E0" w:rsidRDefault="000949E0" w:rsidP="000949E0">
      <w:pPr>
        <w:widowControl/>
        <w:suppressAutoHyphens w:val="0"/>
        <w:spacing w:line="259" w:lineRule="auto"/>
        <w:rPr>
          <w:rFonts w:ascii="Arial" w:hAnsi="Arial" w:cs="Arial"/>
        </w:rPr>
      </w:pPr>
      <w:r w:rsidRPr="000949E0">
        <w:rPr>
          <w:rFonts w:ascii="Arial" w:hAnsi="Arial" w:cs="Arial"/>
        </w:rPr>
        <w:t xml:space="preserve">на строительство, реконструкцию объектов </w:t>
      </w:r>
    </w:p>
    <w:p w:rsidR="000949E0" w:rsidRDefault="000949E0" w:rsidP="000949E0">
      <w:pPr>
        <w:widowControl/>
        <w:suppressAutoHyphens w:val="0"/>
        <w:spacing w:line="259" w:lineRule="auto"/>
        <w:rPr>
          <w:rFonts w:ascii="Arial" w:hAnsi="Arial" w:cs="Arial"/>
        </w:rPr>
      </w:pPr>
      <w:r w:rsidRPr="000949E0">
        <w:rPr>
          <w:rFonts w:ascii="Arial" w:hAnsi="Arial" w:cs="Arial"/>
        </w:rPr>
        <w:t>капитального строительства»</w: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autoSpaceDE w:val="0"/>
        <w:snapToGrid w:val="0"/>
        <w:jc w:val="center"/>
        <w:rPr>
          <w:rFonts w:ascii="Arial" w:hAnsi="Arial" w:cs="Arial"/>
        </w:rPr>
      </w:pPr>
      <w:r w:rsidRPr="000949E0">
        <w:rPr>
          <w:rFonts w:ascii="Arial" w:hAnsi="Arial" w:cs="Arial"/>
        </w:rPr>
        <w:t xml:space="preserve">БЛОК-СХЕМА </w:t>
      </w:r>
    </w:p>
    <w:p w:rsidR="0032411D" w:rsidRPr="000949E0" w:rsidRDefault="0032411D" w:rsidP="0032411D">
      <w:pPr>
        <w:suppressAutoHyphens w:val="0"/>
        <w:autoSpaceDE w:val="0"/>
        <w:snapToGrid w:val="0"/>
        <w:jc w:val="center"/>
        <w:rPr>
          <w:rFonts w:ascii="Arial" w:hAnsi="Arial" w:cs="Arial"/>
        </w:rPr>
      </w:pPr>
      <w:r w:rsidRPr="000949E0">
        <w:rPr>
          <w:rFonts w:ascii="Arial" w:hAnsi="Arial" w:cs="Arial"/>
        </w:rPr>
        <w:t>последовательности действий предоставления муниципальной услуги</w:t>
      </w:r>
    </w:p>
    <w:p w:rsidR="0032411D" w:rsidRPr="000949E0" w:rsidRDefault="0032411D" w:rsidP="0032411D">
      <w:pPr>
        <w:suppressAutoHyphens w:val="0"/>
        <w:jc w:val="center"/>
        <w:rPr>
          <w:rFonts w:ascii="Arial" w:eastAsia="Arial" w:hAnsi="Arial" w:cs="Arial"/>
          <w:lang w:eastAsia="ru-RU"/>
        </w:rPr>
      </w:pPr>
      <w:r w:rsidRPr="000949E0">
        <w:rPr>
          <w:rFonts w:ascii="Arial" w:hAnsi="Arial" w:cs="Arial"/>
        </w:rPr>
        <w:t>«</w:t>
      </w:r>
      <w:r w:rsidRPr="000949E0">
        <w:rPr>
          <w:rFonts w:ascii="Arial" w:eastAsia="Arial" w:hAnsi="Arial" w:cs="Arial"/>
        </w:rPr>
        <w:t xml:space="preserve">Выдача разрешений на строительство, реконструкцию объектов </w:t>
      </w:r>
    </w:p>
    <w:p w:rsidR="0032411D" w:rsidRPr="000949E0" w:rsidRDefault="0032411D" w:rsidP="0032411D">
      <w:pPr>
        <w:suppressAutoHyphens w:val="0"/>
        <w:jc w:val="center"/>
        <w:rPr>
          <w:rFonts w:ascii="Arial" w:hAnsi="Arial" w:cs="Arial"/>
        </w:rPr>
      </w:pPr>
      <w:r w:rsidRPr="000949E0">
        <w:rPr>
          <w:rFonts w:ascii="Arial" w:eastAsia="Arial" w:hAnsi="Arial" w:cs="Arial"/>
        </w:rPr>
        <w:t>капитального строительства</w:t>
      </w:r>
      <w:r w:rsidRPr="000949E0">
        <w:rPr>
          <w:rFonts w:ascii="Arial" w:hAnsi="Arial" w:cs="Arial"/>
        </w:rPr>
        <w:t>»</w:t>
      </w:r>
    </w:p>
    <w:p w:rsidR="0032411D" w:rsidRPr="000949E0" w:rsidRDefault="0032411D" w:rsidP="0032411D">
      <w:pPr>
        <w:suppressAutoHyphens w:val="0"/>
        <w:jc w:val="center"/>
        <w:rPr>
          <w:rFonts w:ascii="Arial" w:hAnsi="Arial" w:cs="Arial"/>
        </w:rPr>
      </w:pP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lang w:eastAsia="ru-RU"/>
        </w:rPr>
        <mc:AlternateContent>
          <mc:Choice Requires="wps">
            <w:drawing>
              <wp:anchor distT="0" distB="0" distL="114935" distR="114935" simplePos="0" relativeHeight="251661312" behindDoc="0" locked="0" layoutInCell="1" allowOverlap="1" wp14:anchorId="5A551E06" wp14:editId="0E6DA652">
                <wp:simplePos x="0" y="0"/>
                <wp:positionH relativeFrom="column">
                  <wp:posOffset>1895475</wp:posOffset>
                </wp:positionH>
                <wp:positionV relativeFrom="paragraph">
                  <wp:posOffset>98425</wp:posOffset>
                </wp:positionV>
                <wp:extent cx="2586990" cy="296545"/>
                <wp:effectExtent l="13335" t="9525" r="9525"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96545"/>
                        </a:xfrm>
                        <a:prstGeom prst="rect">
                          <a:avLst/>
                        </a:prstGeom>
                        <a:solidFill>
                          <a:srgbClr val="FFFFFF"/>
                        </a:solidFill>
                        <a:ln w="6350">
                          <a:solidFill>
                            <a:srgbClr val="000000"/>
                          </a:solidFill>
                          <a:miter lim="800000"/>
                          <a:headEnd/>
                          <a:tailEnd/>
                        </a:ln>
                      </wps:spPr>
                      <wps:txbx>
                        <w:txbxContent>
                          <w:p w:rsidR="00B52F06" w:rsidRPr="000949E0" w:rsidRDefault="00B52F06" w:rsidP="0032411D">
                            <w:pPr>
                              <w:jc w:val="center"/>
                              <w:rPr>
                                <w:rFonts w:ascii="Arial" w:hAnsi="Arial" w:cs="Arial"/>
                              </w:rPr>
                            </w:pPr>
                            <w:r w:rsidRPr="000949E0">
                              <w:rPr>
                                <w:rFonts w:ascii="Arial" w:hAnsi="Arial" w:cs="Arial"/>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left:0;text-align:left;margin-left:149.25pt;margin-top:7.75pt;width:203.7pt;height:23.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" strokeweight=".5pt">
                <v:textbox inset="7.45pt,3.85pt,7.45pt,3.85pt">
                  <w:txbxContent>
                    <w:p w:rsidR="00B52F06" w:rsidRPr="000949E0" w:rsidRDefault="00B52F06" w:rsidP="0032411D">
                      <w:pPr>
                        <w:jc w:val="center"/>
                        <w:rPr>
                          <w:rFonts w:ascii="Arial" w:hAnsi="Arial" w:cs="Arial"/>
                        </w:rPr>
                      </w:pPr>
                      <w:r w:rsidRPr="000949E0">
                        <w:rPr>
                          <w:rFonts w:ascii="Arial" w:hAnsi="Arial" w:cs="Arial"/>
                        </w:rPr>
                        <w:t>Обращение заявителя</w:t>
                      </w:r>
                    </w:p>
                  </w:txbxContent>
                </v:textbox>
              </v:shape>
            </w:pict>
          </mc:Fallback>
        </mc:AlternateContent>
      </w: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4384" behindDoc="0" locked="0" layoutInCell="1" allowOverlap="1" wp14:anchorId="1F925EF9" wp14:editId="4D523F5D">
                <wp:simplePos x="0" y="0"/>
                <wp:positionH relativeFrom="column">
                  <wp:posOffset>1895475</wp:posOffset>
                </wp:positionH>
                <wp:positionV relativeFrom="paragraph">
                  <wp:posOffset>194945</wp:posOffset>
                </wp:positionV>
                <wp:extent cx="142875" cy="300355"/>
                <wp:effectExtent l="22860" t="5715" r="24765" b="1778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00355"/>
                        </a:xfrm>
                        <a:prstGeom prst="downArrow">
                          <a:avLst>
                            <a:gd name="adj1" fmla="val 50000"/>
                            <a:gd name="adj2" fmla="val 52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C385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149.25pt;margin-top:15.35pt;width:11.2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"/>
            </w:pict>
          </mc:Fallback>
        </mc:AlternateContent>
      </w:r>
    </w:p>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5408" behindDoc="0" locked="0" layoutInCell="1" allowOverlap="1" wp14:anchorId="6755A282" wp14:editId="5B483941">
                <wp:simplePos x="0" y="0"/>
                <wp:positionH relativeFrom="column">
                  <wp:posOffset>4097655</wp:posOffset>
                </wp:positionH>
                <wp:positionV relativeFrom="paragraph">
                  <wp:posOffset>43180</wp:posOffset>
                </wp:positionV>
                <wp:extent cx="152400" cy="304800"/>
                <wp:effectExtent l="24765" t="10795" r="22860" b="825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13BFD5" id="Стрелка: вниз 20" o:spid="_x0000_s1026" type="#_x0000_t67" style="position:absolute;margin-left:322.65pt;margin-top:3.4pt;width:1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"/>
            </w:pict>
          </mc:Fallback>
        </mc:AlternateContent>
      </w:r>
    </w:p>
    <w:p w:rsidR="0032411D" w:rsidRPr="000949E0" w:rsidRDefault="0032411D" w:rsidP="0032411D">
      <w:pPr>
        <w:pStyle w:val="ac"/>
        <w:suppressAutoHyphens w:val="0"/>
        <w:spacing w:after="0"/>
        <w:jc w:val="cente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tblGrid>
      <w:tr w:rsidR="0032411D" w:rsidRPr="000949E0" w:rsidTr="00B52F06">
        <w:trPr>
          <w:trHeight w:val="600"/>
        </w:trPr>
        <w:tc>
          <w:tcPr>
            <w:tcW w:w="479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pStyle w:val="ac"/>
              <w:suppressAutoHyphens w:val="0"/>
              <w:spacing w:after="0"/>
              <w:jc w:val="center"/>
              <w:rPr>
                <w:rFonts w:ascii="Arial" w:hAnsi="Arial" w:cs="Arial"/>
              </w:rPr>
            </w:pPr>
            <w:r w:rsidRPr="000949E0">
              <w:rPr>
                <w:rFonts w:ascii="Arial" w:hAnsi="Arial" w:cs="Arial"/>
              </w:rPr>
              <w:t xml:space="preserve">Администрация </w:t>
            </w:r>
          </w:p>
        </w:tc>
      </w:tr>
    </w:tbl>
    <w:p w:rsidR="0032411D" w:rsidRPr="000949E0" w:rsidRDefault="0032411D" w:rsidP="0032411D">
      <w:pPr>
        <w:suppressAutoHyphens w:val="0"/>
        <w:rPr>
          <w:rFonts w:ascii="Arial" w:hAnsi="Arial" w:cs="Arial"/>
          <w:vanish/>
        </w:rPr>
      </w:pPr>
    </w:p>
    <w:tbl>
      <w:tblPr>
        <w:tblpPr w:leftFromText="180" w:rightFromText="180" w:bottomFromText="200" w:vertAnchor="text" w:horzAnchor="page" w:tblpX="7048" w:tblpY="-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32411D" w:rsidRPr="000949E0" w:rsidTr="00B52F06">
        <w:trPr>
          <w:trHeight w:val="277"/>
        </w:trPr>
        <w:tc>
          <w:tcPr>
            <w:tcW w:w="2376"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pStyle w:val="ac"/>
              <w:suppressAutoHyphens w:val="0"/>
              <w:spacing w:after="0"/>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7456" behindDoc="0" locked="0" layoutInCell="1" allowOverlap="1" wp14:anchorId="7CC95F42" wp14:editId="54584F5A">
                      <wp:simplePos x="0" y="0"/>
                      <wp:positionH relativeFrom="column">
                        <wp:posOffset>802005</wp:posOffset>
                      </wp:positionH>
                      <wp:positionV relativeFrom="paragraph">
                        <wp:posOffset>191135</wp:posOffset>
                      </wp:positionV>
                      <wp:extent cx="133350" cy="246380"/>
                      <wp:effectExtent l="19050" t="13970" r="19050" b="1587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46380"/>
                              </a:xfrm>
                              <a:prstGeom prst="downArrow">
                                <a:avLst>
                                  <a:gd name="adj1" fmla="val 50000"/>
                                  <a:gd name="adj2" fmla="val 46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0AB4D7" id="Стрелка: вниз 18" o:spid="_x0000_s1026" type="#_x0000_t67" style="position:absolute;margin-left:63.15pt;margin-top:15.05pt;width:10.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"/>
                  </w:pict>
                </mc:Fallback>
              </mc:AlternateContent>
            </w:r>
            <w:r w:rsidRPr="000949E0">
              <w:rPr>
                <w:rFonts w:ascii="Arial" w:hAnsi="Arial" w:cs="Arial"/>
              </w:rPr>
              <w:t>МФЦ</w:t>
            </w:r>
          </w:p>
        </w:tc>
      </w:tr>
    </w:tbl>
    <w:p w:rsidR="0032411D" w:rsidRPr="000949E0" w:rsidRDefault="0032411D" w:rsidP="0032411D">
      <w:pPr>
        <w:pStyle w:val="ac"/>
        <w:suppressAutoHyphens w:val="0"/>
        <w:spacing w:after="0"/>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6432" behindDoc="0" locked="0" layoutInCell="1" allowOverlap="1" wp14:anchorId="5AE90A95" wp14:editId="3947DCA2">
                <wp:simplePos x="0" y="0"/>
                <wp:positionH relativeFrom="column">
                  <wp:posOffset>1198880</wp:posOffset>
                </wp:positionH>
                <wp:positionV relativeFrom="paragraph">
                  <wp:posOffset>34290</wp:posOffset>
                </wp:positionV>
                <wp:extent cx="179705" cy="246380"/>
                <wp:effectExtent l="21590" t="5715" r="27305" b="1460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6380"/>
                        </a:xfrm>
                        <a:prstGeom prst="downArrow">
                          <a:avLst>
                            <a:gd name="adj1" fmla="val 50000"/>
                            <a:gd name="adj2" fmla="val 34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7B2BF9" id="Стрелка: вниз 17" o:spid="_x0000_s1026" type="#_x0000_t67" style="position:absolute;margin-left:94.4pt;margin-top:2.7pt;width:14.1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"/>
            </w:pict>
          </mc:Fallback>
        </mc:AlternateContent>
      </w:r>
    </w:p>
    <w:p w:rsidR="0032411D" w:rsidRPr="000949E0" w:rsidRDefault="0032411D" w:rsidP="0032411D">
      <w:pPr>
        <w:pStyle w:val="ac"/>
        <w:suppressAutoHyphens w:val="0"/>
        <w:spacing w:after="0"/>
        <w:rPr>
          <w:rFonts w:ascii="Arial" w:hAnsi="Arial" w:cs="Arial"/>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tblGrid>
      <w:tr w:rsidR="0032411D" w:rsidRPr="000949E0" w:rsidTr="00B52F06">
        <w:trPr>
          <w:trHeight w:val="795"/>
        </w:trPr>
        <w:tc>
          <w:tcPr>
            <w:tcW w:w="4500"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8480" behindDoc="0" locked="0" layoutInCell="1" allowOverlap="1" wp14:anchorId="14E7F8EA" wp14:editId="2244D61E">
                      <wp:simplePos x="0" y="0"/>
                      <wp:positionH relativeFrom="column">
                        <wp:posOffset>-2290445</wp:posOffset>
                      </wp:positionH>
                      <wp:positionV relativeFrom="paragraph">
                        <wp:posOffset>511810</wp:posOffset>
                      </wp:positionV>
                      <wp:extent cx="161925" cy="253365"/>
                      <wp:effectExtent l="26670" t="13970" r="20955" b="184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downArrow">
                                <a:avLst>
                                  <a:gd name="adj1" fmla="val 50000"/>
                                  <a:gd name="adj2" fmla="val 39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880AED" id="Стрелка: вниз 16" o:spid="_x0000_s1026" type="#_x0000_t67" style="position:absolute;margin-left:-180.35pt;margin-top:40.3pt;width:12.7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"/>
                  </w:pict>
                </mc:Fallback>
              </mc:AlternateContent>
            </w:r>
            <w:r w:rsidRPr="000949E0">
              <w:rPr>
                <w:rFonts w:ascii="Arial" w:hAnsi="Arial" w:cs="Arial"/>
                <w:noProof/>
                <w:lang w:eastAsia="ru-RU"/>
              </w:rPr>
              <mc:AlternateContent>
                <mc:Choice Requires="wps">
                  <w:drawing>
                    <wp:anchor distT="0" distB="0" distL="114935" distR="114935" simplePos="0" relativeHeight="251662336" behindDoc="0" locked="0" layoutInCell="1" allowOverlap="1" wp14:anchorId="45D6FDB6" wp14:editId="63D00D86">
                      <wp:simplePos x="0" y="0"/>
                      <wp:positionH relativeFrom="column">
                        <wp:posOffset>-3645535</wp:posOffset>
                      </wp:positionH>
                      <wp:positionV relativeFrom="paragraph">
                        <wp:posOffset>39370</wp:posOffset>
                      </wp:positionV>
                      <wp:extent cx="3201035" cy="472440"/>
                      <wp:effectExtent l="5080" t="8255" r="13335" b="508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472440"/>
                              </a:xfrm>
                              <a:prstGeom prst="rect">
                                <a:avLst/>
                              </a:prstGeom>
                              <a:solidFill>
                                <a:srgbClr val="FFFFFF"/>
                              </a:solidFill>
                              <a:ln w="6350">
                                <a:solidFill>
                                  <a:srgbClr val="000000"/>
                                </a:solidFill>
                                <a:miter lim="800000"/>
                                <a:headEnd/>
                                <a:tailEnd/>
                              </a:ln>
                            </wps:spPr>
                            <wps:txbx>
                              <w:txbxContent>
                                <w:p w:rsidR="00B52F06" w:rsidRPr="000949E0" w:rsidRDefault="00B52F06" w:rsidP="0032411D">
                                  <w:pPr>
                                    <w:jc w:val="center"/>
                                    <w:rPr>
                                      <w:rFonts w:ascii="Arial" w:hAnsi="Arial" w:cs="Arial"/>
                                    </w:rPr>
                                  </w:pPr>
                                  <w:r w:rsidRPr="000949E0">
                                    <w:rPr>
                                      <w:rFonts w:ascii="Arial" w:hAnsi="Arial" w:cs="Arial"/>
                                    </w:rPr>
                                    <w:t>Прием и первичная  проверка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left:0;text-align:left;margin-left:-287.05pt;margin-top:3.1pt;width:252.05pt;height:37.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" strokeweight=".5pt">
                      <v:textbox inset="7.45pt,3.85pt,7.45pt,3.85pt">
                        <w:txbxContent>
                          <w:p w:rsidR="00B52F06" w:rsidRPr="000949E0" w:rsidRDefault="00B52F06" w:rsidP="0032411D">
                            <w:pPr>
                              <w:jc w:val="center"/>
                              <w:rPr>
                                <w:rFonts w:ascii="Arial" w:hAnsi="Arial" w:cs="Arial"/>
                              </w:rPr>
                            </w:pPr>
                            <w:r w:rsidRPr="000949E0">
                              <w:rPr>
                                <w:rFonts w:ascii="Arial" w:hAnsi="Arial" w:cs="Arial"/>
                              </w:rPr>
                              <w:t>Прием и первичная  проверка заявления и прилагаемых к нему документов заявителя</w:t>
                            </w:r>
                          </w:p>
                        </w:txbxContent>
                      </v:textbox>
                    </v:shape>
                  </w:pict>
                </mc:Fallback>
              </mc:AlternateContent>
            </w:r>
            <w:r w:rsidRPr="000949E0">
              <w:rPr>
                <w:rFonts w:ascii="Arial" w:hAnsi="Arial" w:cs="Arial"/>
              </w:rPr>
              <w:t>Прием, первичная проверка  и регистрация заявления и прилагаемых к нему документов заявителя</w:t>
            </w:r>
          </w:p>
        </w:tc>
      </w:tr>
    </w:tbl>
    <w:p w:rsidR="0032411D" w:rsidRPr="000949E0" w:rsidRDefault="000949E0" w:rsidP="0032411D">
      <w:pPr>
        <w:pStyle w:val="ac"/>
        <w:suppressAutoHyphens w:val="0"/>
        <w:spacing w:after="0"/>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71552" behindDoc="0" locked="0" layoutInCell="1" allowOverlap="1" wp14:anchorId="3FA3C8CA" wp14:editId="095AB192">
                <wp:simplePos x="0" y="0"/>
                <wp:positionH relativeFrom="column">
                  <wp:posOffset>5615939</wp:posOffset>
                </wp:positionH>
                <wp:positionV relativeFrom="paragraph">
                  <wp:posOffset>24765</wp:posOffset>
                </wp:positionV>
                <wp:extent cx="200025" cy="790575"/>
                <wp:effectExtent l="19050" t="0" r="28575"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790575"/>
                        </a:xfrm>
                        <a:prstGeom prst="downArrow">
                          <a:avLst>
                            <a:gd name="adj1" fmla="val 50000"/>
                            <a:gd name="adj2" fmla="val 56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40D27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442.2pt;margin-top:1.95pt;width:15.7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" adj="18536"/>
            </w:pict>
          </mc:Fallback>
        </mc:AlternateContent>
      </w:r>
      <w:r w:rsidR="0032411D" w:rsidRPr="000949E0">
        <w:rPr>
          <w:rFonts w:ascii="Arial" w:hAnsi="Arial" w:cs="Arial"/>
          <w:noProof/>
          <w:lang w:eastAsia="ru-RU"/>
        </w:rPr>
        <mc:AlternateContent>
          <mc:Choice Requires="wps">
            <w:drawing>
              <wp:anchor distT="0" distB="0" distL="114300" distR="114300" simplePos="0" relativeHeight="251674624" behindDoc="0" locked="0" layoutInCell="1" allowOverlap="1" wp14:anchorId="775AECC0" wp14:editId="76398339">
                <wp:simplePos x="0" y="0"/>
                <wp:positionH relativeFrom="column">
                  <wp:posOffset>2926715</wp:posOffset>
                </wp:positionH>
                <wp:positionV relativeFrom="paragraph">
                  <wp:posOffset>14605</wp:posOffset>
                </wp:positionV>
                <wp:extent cx="963295" cy="227965"/>
                <wp:effectExtent l="0" t="182245" r="0" b="227965"/>
                <wp:wrapNone/>
                <wp:docPr id="14" name="Стрелка: вле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343">
                          <a:off x="0" y="0"/>
                          <a:ext cx="963295" cy="227965"/>
                        </a:xfrm>
                        <a:prstGeom prst="leftArrow">
                          <a:avLst>
                            <a:gd name="adj1" fmla="val 50000"/>
                            <a:gd name="adj2" fmla="val 1056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F43F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4" o:spid="_x0000_s1026" type="#_x0000_t66" style="position:absolute;margin-left:230.45pt;margin-top:1.15pt;width:75.85pt;height:17.95pt;rotation:235748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"/>
            </w:pict>
          </mc:Fallback>
        </mc:AlternateContent>
      </w:r>
      <w:r w:rsidR="0032411D" w:rsidRPr="000949E0">
        <w:rPr>
          <w:rFonts w:ascii="Arial" w:hAnsi="Arial" w:cs="Arial"/>
          <w:noProof/>
          <w:lang w:eastAsia="ru-RU"/>
        </w:rPr>
        <mc:AlternateContent>
          <mc:Choice Requires="wps">
            <w:drawing>
              <wp:anchor distT="0" distB="0" distL="114300" distR="114300" simplePos="0" relativeHeight="251670528" behindDoc="0" locked="0" layoutInCell="1" allowOverlap="1" wp14:anchorId="176C1D1E" wp14:editId="29A5C1AB">
                <wp:simplePos x="0" y="0"/>
                <wp:positionH relativeFrom="column">
                  <wp:posOffset>4250055</wp:posOffset>
                </wp:positionH>
                <wp:positionV relativeFrom="paragraph">
                  <wp:posOffset>25400</wp:posOffset>
                </wp:positionV>
                <wp:extent cx="171450" cy="310515"/>
                <wp:effectExtent l="24765" t="12065" r="22860" b="203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10515"/>
                        </a:xfrm>
                        <a:prstGeom prst="downArrow">
                          <a:avLst>
                            <a:gd name="adj1" fmla="val 50000"/>
                            <a:gd name="adj2" fmla="val 45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B02016" id="Стрелка: вниз 12" o:spid="_x0000_s1026" type="#_x0000_t67" style="position:absolute;margin-left:334.65pt;margin-top:2pt;width:13.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"/>
            </w:pict>
          </mc:Fallback>
        </mc:AlternateContent>
      </w:r>
    </w:p>
    <w:p w:rsidR="0032411D" w:rsidRPr="000949E0" w:rsidRDefault="0032411D" w:rsidP="0032411D">
      <w:pPr>
        <w:pStyle w:val="ac"/>
        <w:suppressAutoHyphens w:val="0"/>
        <w:spacing w:after="0"/>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tblGrid>
      <w:tr w:rsidR="0032411D" w:rsidRPr="000949E0" w:rsidTr="00B52F06">
        <w:trPr>
          <w:trHeight w:val="195"/>
        </w:trPr>
        <w:tc>
          <w:tcPr>
            <w:tcW w:w="5671"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30"/>
              <w:jc w:val="center"/>
              <w:rPr>
                <w:rFonts w:ascii="Arial" w:hAnsi="Arial" w:cs="Arial"/>
              </w:rPr>
            </w:pPr>
            <w:r w:rsidRPr="000949E0">
              <w:rPr>
                <w:rFonts w:ascii="Arial" w:hAnsi="Arial" w:cs="Arial"/>
              </w:rPr>
              <w:t>Регистрация заявления и прилагаемых к нему документов заявителя</w:t>
            </w:r>
          </w:p>
        </w:tc>
      </w:tr>
    </w:tbl>
    <w:tbl>
      <w:tblPr>
        <w:tblpPr w:leftFromText="180" w:rightFromText="180" w:bottomFromText="200" w:vertAnchor="text" w:horzAnchor="page" w:tblpX="7651"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0949E0" w:rsidRPr="000949E0" w:rsidTr="000949E0">
        <w:trPr>
          <w:trHeight w:val="1553"/>
        </w:trPr>
        <w:tc>
          <w:tcPr>
            <w:tcW w:w="2235" w:type="dxa"/>
            <w:tcBorders>
              <w:top w:val="single" w:sz="4" w:space="0" w:color="auto"/>
              <w:left w:val="single" w:sz="4" w:space="0" w:color="auto"/>
              <w:bottom w:val="single" w:sz="4" w:space="0" w:color="auto"/>
              <w:right w:val="single" w:sz="4" w:space="0" w:color="auto"/>
            </w:tcBorders>
            <w:hideMark/>
          </w:tcPr>
          <w:p w:rsidR="000949E0" w:rsidRPr="000949E0" w:rsidRDefault="000949E0" w:rsidP="000949E0">
            <w:pPr>
              <w:suppressAutoHyphens w:val="0"/>
              <w:ind w:left="-142"/>
              <w:jc w:val="center"/>
              <w:rPr>
                <w:rFonts w:ascii="Arial" w:hAnsi="Arial" w:cs="Arial"/>
              </w:rPr>
            </w:pPr>
            <w:r w:rsidRPr="000949E0">
              <w:rPr>
                <w:rFonts w:ascii="Arial" w:hAnsi="Arial" w:cs="Arial"/>
              </w:rPr>
              <w:t xml:space="preserve">Передача заявления и документов, прилагаемых к нему, в администрацию </w:t>
            </w:r>
          </w:p>
        </w:tc>
      </w:tr>
    </w:tbl>
    <w:p w:rsidR="0032411D" w:rsidRPr="000949E0" w:rsidRDefault="0032411D" w:rsidP="0032411D">
      <w:pPr>
        <w:suppressAutoHyphens w:val="0"/>
        <w:rPr>
          <w:rFonts w:ascii="Arial" w:hAnsi="Arial" w:cs="Arial"/>
          <w:vanish/>
        </w:rPr>
      </w:pPr>
    </w:p>
    <w:tbl>
      <w:tblPr>
        <w:tblpPr w:leftFromText="180" w:rightFromText="180" w:bottomFromText="200" w:vertAnchor="text" w:horzAnchor="page" w:tblpX="10132"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tblGrid>
      <w:tr w:rsidR="0032411D" w:rsidRPr="000949E0" w:rsidTr="00B52F06">
        <w:trPr>
          <w:trHeight w:val="2258"/>
        </w:trPr>
        <w:tc>
          <w:tcPr>
            <w:tcW w:w="1384"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142"/>
              <w:jc w:val="center"/>
              <w:rPr>
                <w:rFonts w:ascii="Arial" w:hAnsi="Arial" w:cs="Arial"/>
              </w:rPr>
            </w:pPr>
            <w:r w:rsidRPr="000949E0">
              <w:rPr>
                <w:rFonts w:ascii="Arial" w:hAnsi="Arial" w:cs="Arial"/>
              </w:rPr>
              <w:t>Отказ в предоставлении муниципальной услуги и выдача отказа заявителю</w:t>
            </w:r>
          </w:p>
        </w:tc>
      </w:tr>
    </w:tbl>
    <w:p w:rsidR="0032411D" w:rsidRPr="000949E0" w:rsidRDefault="0032411D" w:rsidP="0032411D">
      <w:pPr>
        <w:suppressAutoHyphens w:val="0"/>
        <w:rPr>
          <w:rFonts w:ascii="Arial" w:hAnsi="Arial" w:cs="Arial"/>
          <w:vanish/>
        </w:rPr>
      </w:pPr>
    </w:p>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69504" behindDoc="0" locked="0" layoutInCell="1" allowOverlap="1" wp14:anchorId="570398AF" wp14:editId="40054A11">
                <wp:simplePos x="0" y="0"/>
                <wp:positionH relativeFrom="column">
                  <wp:posOffset>1198880</wp:posOffset>
                </wp:positionH>
                <wp:positionV relativeFrom="paragraph">
                  <wp:posOffset>5080</wp:posOffset>
                </wp:positionV>
                <wp:extent cx="140335" cy="237490"/>
                <wp:effectExtent l="21590" t="5715" r="19050" b="1397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237490"/>
                        </a:xfrm>
                        <a:prstGeom prst="downArrow">
                          <a:avLst>
                            <a:gd name="adj1" fmla="val 50000"/>
                            <a:gd name="adj2" fmla="val 42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C0C6E8" id="Стрелка: вниз 11" o:spid="_x0000_s1026" type="#_x0000_t67" style="position:absolute;margin-left:94.4pt;margin-top:.4pt;width:11.0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"/>
            </w:pict>
          </mc:Fallback>
        </mc:AlternateContent>
      </w:r>
      <w:r w:rsidRPr="000949E0">
        <w:rPr>
          <w:rFonts w:ascii="Arial" w:hAnsi="Arial" w:cs="Arial"/>
          <w:noProof/>
          <w:lang w:eastAsia="ru-RU"/>
        </w:rPr>
        <mc:AlternateContent>
          <mc:Choice Requires="wps">
            <w:drawing>
              <wp:anchor distT="0" distB="0" distL="114300" distR="114300" simplePos="0" relativeHeight="251673600" behindDoc="0" locked="0" layoutInCell="1" allowOverlap="1" wp14:anchorId="25F73582" wp14:editId="17CC9312">
                <wp:simplePos x="0" y="0"/>
                <wp:positionH relativeFrom="column">
                  <wp:posOffset>-1276350</wp:posOffset>
                </wp:positionH>
                <wp:positionV relativeFrom="paragraph">
                  <wp:posOffset>1266190</wp:posOffset>
                </wp:positionV>
                <wp:extent cx="161925" cy="314325"/>
                <wp:effectExtent l="22860" t="9525" r="24765" b="190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4325"/>
                        </a:xfrm>
                        <a:prstGeom prst="downArrow">
                          <a:avLst>
                            <a:gd name="adj1" fmla="val 50000"/>
                            <a:gd name="adj2" fmla="val 48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08FCC4" id="Стрелка: вниз 10" o:spid="_x0000_s1026" type="#_x0000_t67" style="position:absolute;margin-left:-100.5pt;margin-top:99.7pt;width:12.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"/>
            </w:pict>
          </mc:Fallback>
        </mc:AlternateConten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935" distR="114935" simplePos="0" relativeHeight="251663360" behindDoc="0" locked="0" layoutInCell="1" allowOverlap="1" wp14:anchorId="1E32E106" wp14:editId="20EF6199">
                <wp:simplePos x="0" y="0"/>
                <wp:positionH relativeFrom="column">
                  <wp:posOffset>-246380</wp:posOffset>
                </wp:positionH>
                <wp:positionV relativeFrom="paragraph">
                  <wp:posOffset>14605</wp:posOffset>
                </wp:positionV>
                <wp:extent cx="3919220" cy="642620"/>
                <wp:effectExtent l="5080" t="10795"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642620"/>
                        </a:xfrm>
                        <a:prstGeom prst="rect">
                          <a:avLst/>
                        </a:prstGeom>
                        <a:solidFill>
                          <a:srgbClr val="FFFFFF"/>
                        </a:solidFill>
                        <a:ln w="6350">
                          <a:solidFill>
                            <a:srgbClr val="000000"/>
                          </a:solidFill>
                          <a:miter lim="800000"/>
                          <a:headEnd/>
                          <a:tailEnd/>
                        </a:ln>
                      </wps:spPr>
                      <wps:txbx>
                        <w:txbxContent>
                          <w:p w:rsidR="00B52F06" w:rsidRPr="000949E0" w:rsidRDefault="00B52F06" w:rsidP="0032411D">
                            <w:pPr>
                              <w:jc w:val="center"/>
                              <w:rPr>
                                <w:rFonts w:ascii="Arial" w:hAnsi="Arial" w:cs="Arial"/>
                              </w:rPr>
                            </w:pPr>
                            <w:r w:rsidRPr="000949E0">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19.4pt;margin-top:1.15pt;width:308.6pt;height:50.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" strokeweight=".5pt">
                <v:textbox inset="7.45pt,3.85pt,7.45pt,3.85pt">
                  <w:txbxContent>
                    <w:p w:rsidR="00B52F06" w:rsidRPr="000949E0" w:rsidRDefault="00B52F06" w:rsidP="0032411D">
                      <w:pPr>
                        <w:jc w:val="center"/>
                        <w:rPr>
                          <w:rFonts w:ascii="Arial" w:hAnsi="Arial" w:cs="Arial"/>
                        </w:rPr>
                      </w:pPr>
                      <w:r w:rsidRPr="000949E0">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80768" behindDoc="0" locked="0" layoutInCell="1" allowOverlap="1" wp14:anchorId="1A7FE9D3" wp14:editId="383A02D1">
                <wp:simplePos x="0" y="0"/>
                <wp:positionH relativeFrom="column">
                  <wp:posOffset>1329690</wp:posOffset>
                </wp:positionH>
                <wp:positionV relativeFrom="paragraph">
                  <wp:posOffset>43815</wp:posOffset>
                </wp:positionV>
                <wp:extent cx="161925" cy="197485"/>
                <wp:effectExtent l="28575" t="5715" r="28575" b="1587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7485"/>
                        </a:xfrm>
                        <a:prstGeom prst="downArrow">
                          <a:avLst>
                            <a:gd name="adj1" fmla="val 50000"/>
                            <a:gd name="adj2" fmla="val 30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CC58A8" id="Стрелка: вниз 8" o:spid="_x0000_s1026" type="#_x0000_t67" style="position:absolute;margin-left:104.7pt;margin-top:3.45pt;width:12.7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32411D" w:rsidRPr="000949E0" w:rsidTr="00B52F06">
        <w:trPr>
          <w:trHeight w:val="585"/>
        </w:trPr>
        <w:tc>
          <w:tcPr>
            <w:tcW w:w="6096"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60"/>
              <w:jc w:val="center"/>
              <w:rPr>
                <w:rFonts w:ascii="Arial" w:hAnsi="Arial" w:cs="Arial"/>
              </w:rPr>
            </w:pPr>
            <w:r w:rsidRPr="000949E0">
              <w:rPr>
                <w:rFonts w:ascii="Arial" w:hAnsi="Arial" w:cs="Arial"/>
              </w:rPr>
              <w:t>Проверка документов, необходимых для предоставления муниципальной услуги</w:t>
            </w:r>
          </w:p>
        </w:tc>
      </w:tr>
    </w:tbl>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81792" behindDoc="0" locked="0" layoutInCell="1" allowOverlap="1" wp14:anchorId="248AEA7D" wp14:editId="005279BB">
                <wp:simplePos x="0" y="0"/>
                <wp:positionH relativeFrom="column">
                  <wp:posOffset>3337560</wp:posOffset>
                </wp:positionH>
                <wp:positionV relativeFrom="paragraph">
                  <wp:posOffset>5715</wp:posOffset>
                </wp:positionV>
                <wp:extent cx="161925" cy="276225"/>
                <wp:effectExtent l="26670" t="5715" r="20955" b="133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6E017" id="Стрелка: вниз 7" o:spid="_x0000_s1026" type="#_x0000_t67" style="position:absolute;margin-left:262.8pt;margin-top:.45pt;width:12.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"/>
            </w:pict>
          </mc:Fallback>
        </mc:AlternateContent>
      </w:r>
      <w:r w:rsidRPr="000949E0">
        <w:rPr>
          <w:rFonts w:ascii="Arial" w:hAnsi="Arial" w:cs="Arial"/>
          <w:noProof/>
          <w:lang w:eastAsia="ru-RU"/>
        </w:rPr>
        <mc:AlternateContent>
          <mc:Choice Requires="wps">
            <w:drawing>
              <wp:anchor distT="0" distB="0" distL="114300" distR="114300" simplePos="0" relativeHeight="251672576" behindDoc="0" locked="0" layoutInCell="1" allowOverlap="1" wp14:anchorId="7714B6E0" wp14:editId="70B89534">
                <wp:simplePos x="0" y="0"/>
                <wp:positionH relativeFrom="column">
                  <wp:posOffset>1733550</wp:posOffset>
                </wp:positionH>
                <wp:positionV relativeFrom="paragraph">
                  <wp:posOffset>5715</wp:posOffset>
                </wp:positionV>
                <wp:extent cx="161925" cy="276225"/>
                <wp:effectExtent l="22860" t="5715" r="24765" b="1333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9673E8" id="Стрелка: вниз 6" o:spid="_x0000_s1026" type="#_x0000_t67" style="position:absolute;margin-left:136.5pt;margin-top:.45pt;width:1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281"/>
        <w:gridCol w:w="4870"/>
      </w:tblGrid>
      <w:tr w:rsidR="0032411D" w:rsidRPr="000949E0" w:rsidTr="00B52F06">
        <w:trPr>
          <w:trHeight w:val="786"/>
        </w:trPr>
        <w:tc>
          <w:tcPr>
            <w:tcW w:w="4679"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24"/>
              <w:jc w:val="center"/>
              <w:rPr>
                <w:rFonts w:ascii="Arial" w:hAnsi="Arial" w:cs="Arial"/>
              </w:rPr>
            </w:pPr>
            <w:r w:rsidRPr="000949E0">
              <w:rPr>
                <w:rFonts w:ascii="Arial" w:hAnsi="Arial" w:cs="Arial"/>
              </w:rPr>
              <w:lastRenderedPageBreak/>
              <w:t>Подготовка разрешения на строительство, реконструкцию объекта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w:t>
            </w:r>
          </w:p>
        </w:tc>
        <w:tc>
          <w:tcPr>
            <w:tcW w:w="283" w:type="dxa"/>
            <w:tcBorders>
              <w:top w:val="nil"/>
              <w:left w:val="single" w:sz="4" w:space="0" w:color="auto"/>
              <w:bottom w:val="nil"/>
              <w:right w:val="single" w:sz="4" w:space="0" w:color="auto"/>
            </w:tcBorders>
          </w:tcPr>
          <w:p w:rsidR="0032411D" w:rsidRPr="000949E0" w:rsidRDefault="0032411D" w:rsidP="00B52F06">
            <w:pPr>
              <w:suppressAutoHyphens w:val="0"/>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jc w:val="center"/>
              <w:rPr>
                <w:rFonts w:ascii="Arial" w:hAnsi="Arial" w:cs="Arial"/>
              </w:rPr>
            </w:pPr>
            <w:r w:rsidRPr="000949E0">
              <w:rPr>
                <w:rFonts w:ascii="Arial" w:hAnsi="Arial" w:cs="Arial"/>
              </w:rPr>
              <w:t>Подготовка отказа в выдачи разрешения на строительство, реконструкцию объекта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 и выдача отказа заявителю</w:t>
            </w:r>
          </w:p>
        </w:tc>
      </w:tr>
    </w:tbl>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75648" behindDoc="0" locked="0" layoutInCell="1" allowOverlap="1" wp14:anchorId="7440CE6B" wp14:editId="753BD9AD">
                <wp:simplePos x="0" y="0"/>
                <wp:positionH relativeFrom="column">
                  <wp:posOffset>1339215</wp:posOffset>
                </wp:positionH>
                <wp:positionV relativeFrom="paragraph">
                  <wp:posOffset>4445</wp:posOffset>
                </wp:positionV>
                <wp:extent cx="152400" cy="308610"/>
                <wp:effectExtent l="19050" t="6350" r="19050" b="1841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8610"/>
                        </a:xfrm>
                        <a:prstGeom prst="downArrow">
                          <a:avLst>
                            <a:gd name="adj1" fmla="val 50000"/>
                            <a:gd name="adj2" fmla="val 5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B56DA2" id="Стрелка: вниз 5" o:spid="_x0000_s1026" type="#_x0000_t67" style="position:absolute;margin-left:105.45pt;margin-top:.35pt;width:12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2411D" w:rsidRPr="000949E0" w:rsidTr="00B52F06">
        <w:trPr>
          <w:trHeight w:val="285"/>
        </w:trPr>
        <w:tc>
          <w:tcPr>
            <w:tcW w:w="978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jc w:val="both"/>
              <w:rPr>
                <w:rFonts w:ascii="Arial" w:hAnsi="Arial" w:cs="Arial"/>
              </w:rPr>
            </w:pPr>
            <w:r w:rsidRPr="000949E0">
              <w:rPr>
                <w:rFonts w:ascii="Arial" w:hAnsi="Arial" w:cs="Arial"/>
              </w:rPr>
              <w:t>Согласование проекта разрешения на строительство, реконструкцию объектов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w:t>
            </w:r>
          </w:p>
        </w:tc>
      </w:tr>
    </w:tbl>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76672" behindDoc="0" locked="0" layoutInCell="1" allowOverlap="1" wp14:anchorId="141AB6F7" wp14:editId="5FE9D19C">
                <wp:simplePos x="0" y="0"/>
                <wp:positionH relativeFrom="column">
                  <wp:posOffset>1339215</wp:posOffset>
                </wp:positionH>
                <wp:positionV relativeFrom="paragraph">
                  <wp:posOffset>0</wp:posOffset>
                </wp:positionV>
                <wp:extent cx="152400" cy="266700"/>
                <wp:effectExtent l="19050" t="5715" r="19050"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down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EED0D7" id="Стрелка: вниз 4" o:spid="_x0000_s1026" type="#_x0000_t67" style="position:absolute;margin-left:105.45pt;margin-top:0;width:12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"/>
            </w:pict>
          </mc:Fallback>
        </mc:AlternateContent>
      </w:r>
    </w:p>
    <w:p w:rsidR="0032411D" w:rsidRPr="000949E0" w:rsidRDefault="0032411D" w:rsidP="0032411D">
      <w:pPr>
        <w:suppressAutoHyphens w:val="0"/>
        <w:jc w:val="both"/>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2411D" w:rsidRPr="000949E0" w:rsidTr="00B52F06">
        <w:trPr>
          <w:trHeight w:val="315"/>
        </w:trPr>
        <w:tc>
          <w:tcPr>
            <w:tcW w:w="9782"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24"/>
              <w:jc w:val="center"/>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78720" behindDoc="0" locked="0" layoutInCell="1" allowOverlap="1" wp14:anchorId="281B2A23" wp14:editId="352C39BC">
                      <wp:simplePos x="0" y="0"/>
                      <wp:positionH relativeFrom="column">
                        <wp:posOffset>3784600</wp:posOffset>
                      </wp:positionH>
                      <wp:positionV relativeFrom="paragraph">
                        <wp:posOffset>196215</wp:posOffset>
                      </wp:positionV>
                      <wp:extent cx="107315" cy="269875"/>
                      <wp:effectExtent l="19050" t="5080" r="16510" b="203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69875"/>
                              </a:xfrm>
                              <a:prstGeom prst="downArrow">
                                <a:avLst>
                                  <a:gd name="adj1" fmla="val 50000"/>
                                  <a:gd name="adj2" fmla="val 62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F8B04C" id="Стрелка: вниз 3" o:spid="_x0000_s1026" type="#_x0000_t67" style="position:absolute;margin-left:298pt;margin-top:15.45pt;width:8.4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"/>
                  </w:pict>
                </mc:Fallback>
              </mc:AlternateContent>
            </w:r>
            <w:r w:rsidRPr="000949E0">
              <w:rPr>
                <w:rFonts w:ascii="Arial" w:hAnsi="Arial" w:cs="Arial"/>
                <w:noProof/>
                <w:lang w:eastAsia="ru-RU"/>
              </w:rPr>
              <mc:AlternateContent>
                <mc:Choice Requires="wps">
                  <w:drawing>
                    <wp:anchor distT="0" distB="0" distL="114300" distR="114300" simplePos="0" relativeHeight="251677696" behindDoc="0" locked="0" layoutInCell="1" allowOverlap="1" wp14:anchorId="7CAFC3E6" wp14:editId="7DFB5041">
                      <wp:simplePos x="0" y="0"/>
                      <wp:positionH relativeFrom="column">
                        <wp:posOffset>991870</wp:posOffset>
                      </wp:positionH>
                      <wp:positionV relativeFrom="paragraph">
                        <wp:posOffset>196215</wp:posOffset>
                      </wp:positionV>
                      <wp:extent cx="125730" cy="269875"/>
                      <wp:effectExtent l="17145" t="5080" r="19050" b="203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69875"/>
                              </a:xfrm>
                              <a:prstGeom prst="downArrow">
                                <a:avLst>
                                  <a:gd name="adj1" fmla="val 50000"/>
                                  <a:gd name="adj2" fmla="val 536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DB6C51" id="Стрелка: вниз 2" o:spid="_x0000_s1026" type="#_x0000_t67" style="position:absolute;margin-left:78.1pt;margin-top:15.45pt;width:9.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"/>
                  </w:pict>
                </mc:Fallback>
              </mc:AlternateContent>
            </w:r>
            <w:r w:rsidRPr="000949E0">
              <w:rPr>
                <w:rFonts w:ascii="Arial" w:hAnsi="Arial" w:cs="Arial"/>
              </w:rPr>
              <w:t>Регистрация разрешения на строительство, реконструкцию объектов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w:t>
            </w:r>
          </w:p>
        </w:tc>
      </w:tr>
    </w:tbl>
    <w:p w:rsidR="0032411D" w:rsidRPr="000949E0" w:rsidRDefault="0032411D" w:rsidP="0032411D">
      <w:pPr>
        <w:suppressAutoHyphens w:val="0"/>
        <w:jc w:val="both"/>
        <w:rPr>
          <w:rFonts w:ascii="Arial" w:hAnsi="Arial" w:cs="Arial"/>
        </w:rPr>
      </w:pPr>
    </w:p>
    <w:p w:rsidR="0032411D" w:rsidRPr="000949E0" w:rsidRDefault="0032411D" w:rsidP="0032411D">
      <w:pPr>
        <w:suppressAutoHyphens w:val="0"/>
        <w:jc w:val="both"/>
        <w:rPr>
          <w:rFonts w:ascii="Arial" w:hAnsi="Arial" w:cs="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4"/>
        <w:gridCol w:w="4238"/>
      </w:tblGrid>
      <w:tr w:rsidR="0032411D" w:rsidRPr="000949E0" w:rsidTr="00B52F06">
        <w:trPr>
          <w:trHeight w:val="840"/>
        </w:trPr>
        <w:tc>
          <w:tcPr>
            <w:tcW w:w="4805"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ind w:left="-15"/>
              <w:jc w:val="center"/>
              <w:rPr>
                <w:rFonts w:ascii="Arial" w:hAnsi="Arial" w:cs="Arial"/>
              </w:rPr>
            </w:pPr>
            <w:r w:rsidRPr="000949E0">
              <w:rPr>
                <w:rFonts w:ascii="Arial" w:hAnsi="Arial" w:cs="Arial"/>
              </w:rPr>
              <w:t>Выдача заявителю разрешения на строительство, реконструкцию объекта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w:t>
            </w:r>
          </w:p>
        </w:tc>
        <w:tc>
          <w:tcPr>
            <w:tcW w:w="425" w:type="dxa"/>
            <w:tcBorders>
              <w:top w:val="nil"/>
              <w:left w:val="single" w:sz="4" w:space="0" w:color="auto"/>
              <w:bottom w:val="nil"/>
              <w:right w:val="single" w:sz="4" w:space="0" w:color="auto"/>
            </w:tcBorders>
          </w:tcPr>
          <w:p w:rsidR="0032411D" w:rsidRPr="000949E0" w:rsidRDefault="0032411D" w:rsidP="00B52F06">
            <w:pPr>
              <w:suppressAutoHyphens w:val="0"/>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jc w:val="center"/>
              <w:rPr>
                <w:rFonts w:ascii="Arial" w:hAnsi="Arial" w:cs="Arial"/>
              </w:rPr>
            </w:pPr>
            <w:r w:rsidRPr="000949E0">
              <w:rPr>
                <w:rFonts w:ascii="Arial" w:hAnsi="Arial" w:cs="Arial"/>
              </w:rPr>
              <w:t>Передача разрешения на строительство, реконструкцию объекта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 в МФЦ</w:t>
            </w:r>
          </w:p>
        </w:tc>
      </w:tr>
    </w:tbl>
    <w:p w:rsidR="0032411D" w:rsidRPr="000949E0" w:rsidRDefault="0032411D" w:rsidP="0032411D">
      <w:pPr>
        <w:suppressAutoHyphens w:val="0"/>
        <w:jc w:val="both"/>
        <w:rPr>
          <w:rFonts w:ascii="Arial" w:hAnsi="Arial" w:cs="Arial"/>
        </w:rPr>
      </w:pPr>
      <w:r w:rsidRPr="000949E0">
        <w:rPr>
          <w:rFonts w:ascii="Arial" w:hAnsi="Arial" w:cs="Arial"/>
          <w:noProof/>
          <w:lang w:eastAsia="ru-RU"/>
        </w:rPr>
        <mc:AlternateContent>
          <mc:Choice Requires="wps">
            <w:drawing>
              <wp:anchor distT="0" distB="0" distL="114300" distR="114300" simplePos="0" relativeHeight="251679744" behindDoc="0" locked="0" layoutInCell="1" allowOverlap="1" wp14:anchorId="2D42B7A3" wp14:editId="738BC2F3">
                <wp:simplePos x="0" y="0"/>
                <wp:positionH relativeFrom="column">
                  <wp:posOffset>2434590</wp:posOffset>
                </wp:positionH>
                <wp:positionV relativeFrom="paragraph">
                  <wp:posOffset>60960</wp:posOffset>
                </wp:positionV>
                <wp:extent cx="161925" cy="311150"/>
                <wp:effectExtent l="19050" t="12065" r="19050" b="1016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11150"/>
                        </a:xfrm>
                        <a:prstGeom prst="downArrow">
                          <a:avLst>
                            <a:gd name="adj1" fmla="val 50000"/>
                            <a:gd name="adj2" fmla="val 480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922FF7" id="Стрелка: вниз 1" o:spid="_x0000_s1026" type="#_x0000_t67" style="position:absolute;margin-left:191.7pt;margin-top:4.8pt;width:12.75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"/>
            </w:pict>
          </mc:Fallback>
        </mc:AlternateContent>
      </w:r>
    </w:p>
    <w:p w:rsidR="0032411D" w:rsidRPr="000949E0" w:rsidRDefault="0032411D" w:rsidP="0032411D">
      <w:pPr>
        <w:suppressAutoHyphens w:val="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2411D" w:rsidRPr="000949E0" w:rsidTr="00B52F06">
        <w:trPr>
          <w:trHeight w:val="645"/>
        </w:trPr>
        <w:tc>
          <w:tcPr>
            <w:tcW w:w="9498" w:type="dxa"/>
            <w:tcBorders>
              <w:top w:val="single" w:sz="4" w:space="0" w:color="auto"/>
              <w:left w:val="single" w:sz="4" w:space="0" w:color="auto"/>
              <w:bottom w:val="single" w:sz="4" w:space="0" w:color="auto"/>
              <w:right w:val="single" w:sz="4" w:space="0" w:color="auto"/>
            </w:tcBorders>
            <w:hideMark/>
          </w:tcPr>
          <w:p w:rsidR="0032411D" w:rsidRPr="000949E0" w:rsidRDefault="0032411D" w:rsidP="00B52F06">
            <w:pPr>
              <w:suppressAutoHyphens w:val="0"/>
              <w:jc w:val="center"/>
              <w:rPr>
                <w:rFonts w:ascii="Arial" w:hAnsi="Arial" w:cs="Arial"/>
              </w:rPr>
            </w:pPr>
            <w:r w:rsidRPr="000949E0">
              <w:rPr>
                <w:rFonts w:ascii="Arial" w:hAnsi="Arial" w:cs="Arial"/>
              </w:rPr>
              <w:t>Выдача заявителю разрешения на строительство, реконструкцию объектов кап</w:t>
            </w:r>
            <w:proofErr w:type="gramStart"/>
            <w:r w:rsidRPr="000949E0">
              <w:rPr>
                <w:rFonts w:ascii="Arial" w:hAnsi="Arial" w:cs="Arial"/>
              </w:rPr>
              <w:t>.</w:t>
            </w:r>
            <w:proofErr w:type="gramEnd"/>
            <w:r w:rsidRPr="000949E0">
              <w:rPr>
                <w:rFonts w:ascii="Arial" w:hAnsi="Arial" w:cs="Arial"/>
              </w:rPr>
              <w:t xml:space="preserve"> </w:t>
            </w:r>
            <w:proofErr w:type="gramStart"/>
            <w:r w:rsidRPr="000949E0">
              <w:rPr>
                <w:rFonts w:ascii="Arial" w:hAnsi="Arial" w:cs="Arial"/>
              </w:rPr>
              <w:t>с</w:t>
            </w:r>
            <w:proofErr w:type="gramEnd"/>
            <w:r w:rsidRPr="000949E0">
              <w:rPr>
                <w:rFonts w:ascii="Arial" w:hAnsi="Arial" w:cs="Arial"/>
              </w:rPr>
              <w:t>троительства</w:t>
            </w:r>
          </w:p>
        </w:tc>
      </w:tr>
    </w:tbl>
    <w:p w:rsidR="0032411D" w:rsidRPr="000949E0" w:rsidRDefault="0032411D">
      <w:pPr>
        <w:rPr>
          <w:rFonts w:ascii="Arial" w:hAnsi="Arial" w:cs="Arial"/>
        </w:rPr>
      </w:pPr>
    </w:p>
    <w:p w:rsidR="0044790D" w:rsidRDefault="0044790D">
      <w:pPr>
        <w:rPr>
          <w:rFonts w:ascii="Arial" w:hAnsi="Arial" w:cs="Arial"/>
        </w:rPr>
      </w:pPr>
    </w:p>
    <w:p w:rsidR="0087123E" w:rsidRPr="000949E0" w:rsidRDefault="0087123E">
      <w:pPr>
        <w:rPr>
          <w:rFonts w:ascii="Arial" w:hAnsi="Arial" w:cs="Arial"/>
        </w:rPr>
      </w:pPr>
    </w:p>
    <w:p w:rsidR="000949E0" w:rsidRDefault="000949E0" w:rsidP="000949E0">
      <w:pPr>
        <w:jc w:val="both"/>
        <w:rPr>
          <w:rFonts w:ascii="Arial" w:hAnsi="Arial" w:cs="Arial"/>
        </w:rPr>
      </w:pPr>
      <w:r>
        <w:rPr>
          <w:rFonts w:ascii="Arial" w:hAnsi="Arial" w:cs="Arial"/>
        </w:rPr>
        <w:t>Начальник общего отдела администрации</w:t>
      </w:r>
    </w:p>
    <w:p w:rsidR="000949E0" w:rsidRDefault="00B52F06" w:rsidP="000949E0">
      <w:pPr>
        <w:jc w:val="both"/>
        <w:rPr>
          <w:rFonts w:ascii="Arial" w:hAnsi="Arial" w:cs="Arial"/>
        </w:rPr>
      </w:pPr>
      <w:proofErr w:type="spellStart"/>
      <w:r>
        <w:rPr>
          <w:rFonts w:ascii="Arial" w:hAnsi="Arial" w:cs="Arial"/>
        </w:rPr>
        <w:t>Маякского</w:t>
      </w:r>
      <w:proofErr w:type="spellEnd"/>
      <w:r w:rsidR="000949E0">
        <w:rPr>
          <w:rFonts w:ascii="Arial" w:hAnsi="Arial" w:cs="Arial"/>
        </w:rPr>
        <w:t xml:space="preserve"> сельского поселения</w:t>
      </w:r>
    </w:p>
    <w:p w:rsidR="000949E0" w:rsidRDefault="009A5B41" w:rsidP="000949E0">
      <w:pPr>
        <w:widowControl/>
        <w:suppressAutoHyphens w:val="0"/>
        <w:spacing w:after="160" w:line="259" w:lineRule="auto"/>
        <w:rPr>
          <w:rFonts w:ascii="Arial" w:hAnsi="Arial" w:cs="Arial"/>
        </w:rPr>
      </w:pPr>
      <w:r>
        <w:rPr>
          <w:rFonts w:ascii="Arial" w:hAnsi="Arial" w:cs="Arial"/>
        </w:rPr>
        <w:t>М.М.Чурсинова</w:t>
      </w:r>
      <w:bookmarkStart w:id="36" w:name="_GoBack"/>
      <w:bookmarkEnd w:id="36"/>
    </w:p>
    <w:p w:rsidR="0044790D" w:rsidRPr="000949E0" w:rsidRDefault="0044790D" w:rsidP="000949E0">
      <w:pPr>
        <w:jc w:val="both"/>
        <w:rPr>
          <w:rFonts w:ascii="Arial" w:hAnsi="Arial" w:cs="Arial"/>
        </w:rPr>
      </w:pPr>
    </w:p>
    <w:sectPr w:rsidR="0044790D" w:rsidRPr="0009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1"/>
    <w:rsid w:val="000949E0"/>
    <w:rsid w:val="001F7E95"/>
    <w:rsid w:val="0032411D"/>
    <w:rsid w:val="0044790D"/>
    <w:rsid w:val="00592DAE"/>
    <w:rsid w:val="005D720A"/>
    <w:rsid w:val="00695211"/>
    <w:rsid w:val="007F2A81"/>
    <w:rsid w:val="0087123E"/>
    <w:rsid w:val="009A5B41"/>
    <w:rsid w:val="00A814F7"/>
    <w:rsid w:val="00B5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1D"/>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uiPriority w:val="99"/>
    <w:qFormat/>
    <w:rsid w:val="0032411D"/>
    <w:pPr>
      <w:widowControl/>
      <w:suppressAutoHyphens w:val="0"/>
      <w:autoSpaceDE w:val="0"/>
      <w:autoSpaceDN w:val="0"/>
      <w:adjustRightInd w:val="0"/>
      <w:spacing w:before="108" w:after="108"/>
      <w:jc w:val="center"/>
      <w:outlineLvl w:val="0"/>
    </w:pPr>
    <w:rPr>
      <w:rFonts w:ascii="Arial" w:eastAsia="Times New Roman" w:hAnsi="Arial"/>
      <w:b/>
      <w:bCs/>
      <w:color w:val="000080"/>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411D"/>
    <w:pPr>
      <w:widowControl/>
      <w:suppressAutoHyphens w:val="0"/>
      <w:jc w:val="center"/>
    </w:pPr>
    <w:rPr>
      <w:rFonts w:ascii="Arial" w:eastAsia="Times New Roman" w:hAnsi="Arial" w:cs="Arial"/>
      <w:kern w:val="0"/>
      <w:sz w:val="28"/>
      <w:szCs w:val="28"/>
      <w:lang w:eastAsia="ru-RU"/>
    </w:rPr>
  </w:style>
  <w:style w:type="character" w:customStyle="1" w:styleId="a4">
    <w:name w:val="Название Знак"/>
    <w:basedOn w:val="a0"/>
    <w:link w:val="a3"/>
    <w:rsid w:val="0032411D"/>
    <w:rPr>
      <w:rFonts w:ascii="Arial" w:eastAsia="Times New Roman" w:hAnsi="Arial" w:cs="Arial"/>
      <w:sz w:val="28"/>
      <w:szCs w:val="28"/>
      <w:lang w:eastAsia="ru-RU"/>
    </w:rPr>
  </w:style>
  <w:style w:type="character" w:customStyle="1" w:styleId="10">
    <w:name w:val="Заголовок 1 Знак"/>
    <w:basedOn w:val="a0"/>
    <w:link w:val="1"/>
    <w:uiPriority w:val="99"/>
    <w:rsid w:val="0032411D"/>
    <w:rPr>
      <w:rFonts w:ascii="Arial" w:eastAsia="Times New Roman" w:hAnsi="Arial" w:cs="Times New Roman"/>
      <w:b/>
      <w:bCs/>
      <w:color w:val="000080"/>
      <w:sz w:val="24"/>
      <w:szCs w:val="24"/>
      <w:lang w:val="x-none" w:eastAsia="x-none"/>
    </w:rPr>
  </w:style>
  <w:style w:type="character" w:styleId="a5">
    <w:name w:val="Hyperlink"/>
    <w:unhideWhenUsed/>
    <w:rsid w:val="0032411D"/>
    <w:rPr>
      <w:color w:val="0000FF"/>
      <w:u w:val="single"/>
    </w:rPr>
  </w:style>
  <w:style w:type="paragraph" w:customStyle="1" w:styleId="11">
    <w:name w:val="нум список 1"/>
    <w:basedOn w:val="a"/>
    <w:rsid w:val="0032411D"/>
    <w:pPr>
      <w:widowControl/>
      <w:tabs>
        <w:tab w:val="left" w:pos="360"/>
      </w:tabs>
      <w:suppressAutoHyphens w:val="0"/>
      <w:spacing w:before="120" w:after="120"/>
      <w:jc w:val="both"/>
    </w:pPr>
    <w:rPr>
      <w:rFonts w:eastAsia="Times New Roman"/>
      <w:kern w:val="0"/>
      <w:szCs w:val="20"/>
    </w:rPr>
  </w:style>
  <w:style w:type="paragraph" w:customStyle="1" w:styleId="a6">
    <w:name w:val="Знак Знак Знак Знак"/>
    <w:basedOn w:val="a"/>
    <w:rsid w:val="0032411D"/>
    <w:pPr>
      <w:widowControl/>
      <w:suppressAutoHyphens w:val="0"/>
    </w:pPr>
    <w:rPr>
      <w:rFonts w:ascii="Verdana" w:eastAsia="Times New Roman" w:hAnsi="Verdana" w:cs="Verdana"/>
      <w:kern w:val="0"/>
      <w:sz w:val="20"/>
      <w:szCs w:val="20"/>
      <w:lang w:val="en-US" w:eastAsia="en-US"/>
    </w:rPr>
  </w:style>
  <w:style w:type="paragraph" w:styleId="a7">
    <w:name w:val="Balloon Text"/>
    <w:basedOn w:val="a"/>
    <w:link w:val="a8"/>
    <w:uiPriority w:val="99"/>
    <w:semiHidden/>
    <w:unhideWhenUsed/>
    <w:rsid w:val="0032411D"/>
    <w:pPr>
      <w:widowControl/>
    </w:pPr>
    <w:rPr>
      <w:rFonts w:ascii="Tahoma" w:eastAsia="Times New Roman" w:hAnsi="Tahoma"/>
      <w:kern w:val="0"/>
      <w:sz w:val="16"/>
      <w:szCs w:val="16"/>
      <w:lang w:val="x-none"/>
    </w:rPr>
  </w:style>
  <w:style w:type="character" w:customStyle="1" w:styleId="a8">
    <w:name w:val="Текст выноски Знак"/>
    <w:basedOn w:val="a0"/>
    <w:link w:val="a7"/>
    <w:uiPriority w:val="99"/>
    <w:semiHidden/>
    <w:rsid w:val="0032411D"/>
    <w:rPr>
      <w:rFonts w:ascii="Tahoma" w:eastAsia="Times New Roman" w:hAnsi="Tahoma" w:cs="Times New Roman"/>
      <w:sz w:val="16"/>
      <w:szCs w:val="16"/>
      <w:lang w:val="x-none" w:eastAsia="ar-SA"/>
    </w:rPr>
  </w:style>
  <w:style w:type="paragraph" w:customStyle="1" w:styleId="ConsPlusCell">
    <w:name w:val="ConsPlusCell"/>
    <w:uiPriority w:val="99"/>
    <w:rsid w:val="0032411D"/>
    <w:pPr>
      <w:autoSpaceDE w:val="0"/>
      <w:autoSpaceDN w:val="0"/>
      <w:adjustRightInd w:val="0"/>
      <w:spacing w:after="0" w:line="240" w:lineRule="auto"/>
    </w:pPr>
    <w:rPr>
      <w:rFonts w:ascii="Arial" w:eastAsia="Calibri" w:hAnsi="Arial" w:cs="Arial"/>
      <w:sz w:val="20"/>
      <w:szCs w:val="20"/>
      <w:lang w:eastAsia="ru-RU"/>
    </w:rPr>
  </w:style>
  <w:style w:type="paragraph" w:styleId="a9">
    <w:name w:val="No Spacing"/>
    <w:uiPriority w:val="1"/>
    <w:qFormat/>
    <w:rsid w:val="0032411D"/>
    <w:pPr>
      <w:suppressAutoHyphens/>
      <w:spacing w:after="0" w:line="240" w:lineRule="auto"/>
    </w:pPr>
    <w:rPr>
      <w:rFonts w:ascii="Times New Roman" w:eastAsia="Times New Roman" w:hAnsi="Times New Roman" w:cs="Times New Roman"/>
      <w:sz w:val="24"/>
      <w:szCs w:val="24"/>
      <w:lang w:eastAsia="ar-SA"/>
    </w:rPr>
  </w:style>
  <w:style w:type="paragraph" w:styleId="aa">
    <w:name w:val="Document Map"/>
    <w:basedOn w:val="a"/>
    <w:link w:val="ab"/>
    <w:uiPriority w:val="99"/>
    <w:semiHidden/>
    <w:unhideWhenUsed/>
    <w:rsid w:val="0032411D"/>
    <w:pPr>
      <w:widowControl/>
    </w:pPr>
    <w:rPr>
      <w:rFonts w:ascii="Tahoma" w:eastAsia="Times New Roman" w:hAnsi="Tahoma" w:cs="Tahoma"/>
      <w:kern w:val="0"/>
      <w:sz w:val="16"/>
      <w:szCs w:val="16"/>
    </w:rPr>
  </w:style>
  <w:style w:type="character" w:customStyle="1" w:styleId="ab">
    <w:name w:val="Схема документа Знак"/>
    <w:basedOn w:val="a0"/>
    <w:link w:val="aa"/>
    <w:uiPriority w:val="99"/>
    <w:semiHidden/>
    <w:rsid w:val="0032411D"/>
    <w:rPr>
      <w:rFonts w:ascii="Tahoma" w:eastAsia="Times New Roman" w:hAnsi="Tahoma" w:cs="Tahoma"/>
      <w:sz w:val="16"/>
      <w:szCs w:val="16"/>
      <w:lang w:eastAsia="ar-SA"/>
    </w:rPr>
  </w:style>
  <w:style w:type="character" w:customStyle="1" w:styleId="blk">
    <w:name w:val="blk"/>
    <w:basedOn w:val="a0"/>
    <w:rsid w:val="0032411D"/>
  </w:style>
  <w:style w:type="paragraph" w:styleId="ac">
    <w:name w:val="Body Text"/>
    <w:basedOn w:val="a"/>
    <w:link w:val="ad"/>
    <w:rsid w:val="0032411D"/>
    <w:pPr>
      <w:widowControl/>
      <w:spacing w:after="120"/>
    </w:pPr>
    <w:rPr>
      <w:rFonts w:eastAsia="Times New Roman"/>
      <w:kern w:val="0"/>
    </w:rPr>
  </w:style>
  <w:style w:type="character" w:customStyle="1" w:styleId="ad">
    <w:name w:val="Основной текст Знак"/>
    <w:basedOn w:val="a0"/>
    <w:link w:val="ac"/>
    <w:rsid w:val="0032411D"/>
    <w:rPr>
      <w:rFonts w:ascii="Times New Roman" w:eastAsia="Times New Roman" w:hAnsi="Times New Roman" w:cs="Times New Roman"/>
      <w:sz w:val="24"/>
      <w:szCs w:val="24"/>
      <w:lang w:eastAsia="ar-SA"/>
    </w:rPr>
  </w:style>
  <w:style w:type="paragraph" w:customStyle="1" w:styleId="consplusnormal">
    <w:name w:val="consplusnormal"/>
    <w:basedOn w:val="a"/>
    <w:rsid w:val="0032411D"/>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32411D"/>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Normal (Web)"/>
    <w:basedOn w:val="a"/>
    <w:unhideWhenUsed/>
    <w:rsid w:val="0032411D"/>
    <w:pPr>
      <w:widowControl/>
      <w:spacing w:before="280" w:after="280"/>
    </w:pPr>
    <w:rPr>
      <w:rFonts w:eastAsia="Times New Roman"/>
      <w:kern w:val="0"/>
    </w:rPr>
  </w:style>
  <w:style w:type="paragraph" w:customStyle="1" w:styleId="ConsPlusNormal0">
    <w:name w:val="ConsPlusNormal"/>
    <w:rsid w:val="0032411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1D"/>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uiPriority w:val="99"/>
    <w:qFormat/>
    <w:rsid w:val="0032411D"/>
    <w:pPr>
      <w:widowControl/>
      <w:suppressAutoHyphens w:val="0"/>
      <w:autoSpaceDE w:val="0"/>
      <w:autoSpaceDN w:val="0"/>
      <w:adjustRightInd w:val="0"/>
      <w:spacing w:before="108" w:after="108"/>
      <w:jc w:val="center"/>
      <w:outlineLvl w:val="0"/>
    </w:pPr>
    <w:rPr>
      <w:rFonts w:ascii="Arial" w:eastAsia="Times New Roman" w:hAnsi="Arial"/>
      <w:b/>
      <w:bCs/>
      <w:color w:val="000080"/>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411D"/>
    <w:pPr>
      <w:widowControl/>
      <w:suppressAutoHyphens w:val="0"/>
      <w:jc w:val="center"/>
    </w:pPr>
    <w:rPr>
      <w:rFonts w:ascii="Arial" w:eastAsia="Times New Roman" w:hAnsi="Arial" w:cs="Arial"/>
      <w:kern w:val="0"/>
      <w:sz w:val="28"/>
      <w:szCs w:val="28"/>
      <w:lang w:eastAsia="ru-RU"/>
    </w:rPr>
  </w:style>
  <w:style w:type="character" w:customStyle="1" w:styleId="a4">
    <w:name w:val="Название Знак"/>
    <w:basedOn w:val="a0"/>
    <w:link w:val="a3"/>
    <w:rsid w:val="0032411D"/>
    <w:rPr>
      <w:rFonts w:ascii="Arial" w:eastAsia="Times New Roman" w:hAnsi="Arial" w:cs="Arial"/>
      <w:sz w:val="28"/>
      <w:szCs w:val="28"/>
      <w:lang w:eastAsia="ru-RU"/>
    </w:rPr>
  </w:style>
  <w:style w:type="character" w:customStyle="1" w:styleId="10">
    <w:name w:val="Заголовок 1 Знак"/>
    <w:basedOn w:val="a0"/>
    <w:link w:val="1"/>
    <w:uiPriority w:val="99"/>
    <w:rsid w:val="0032411D"/>
    <w:rPr>
      <w:rFonts w:ascii="Arial" w:eastAsia="Times New Roman" w:hAnsi="Arial" w:cs="Times New Roman"/>
      <w:b/>
      <w:bCs/>
      <w:color w:val="000080"/>
      <w:sz w:val="24"/>
      <w:szCs w:val="24"/>
      <w:lang w:val="x-none" w:eastAsia="x-none"/>
    </w:rPr>
  </w:style>
  <w:style w:type="character" w:styleId="a5">
    <w:name w:val="Hyperlink"/>
    <w:unhideWhenUsed/>
    <w:rsid w:val="0032411D"/>
    <w:rPr>
      <w:color w:val="0000FF"/>
      <w:u w:val="single"/>
    </w:rPr>
  </w:style>
  <w:style w:type="paragraph" w:customStyle="1" w:styleId="11">
    <w:name w:val="нум список 1"/>
    <w:basedOn w:val="a"/>
    <w:rsid w:val="0032411D"/>
    <w:pPr>
      <w:widowControl/>
      <w:tabs>
        <w:tab w:val="left" w:pos="360"/>
      </w:tabs>
      <w:suppressAutoHyphens w:val="0"/>
      <w:spacing w:before="120" w:after="120"/>
      <w:jc w:val="both"/>
    </w:pPr>
    <w:rPr>
      <w:rFonts w:eastAsia="Times New Roman"/>
      <w:kern w:val="0"/>
      <w:szCs w:val="20"/>
    </w:rPr>
  </w:style>
  <w:style w:type="paragraph" w:customStyle="1" w:styleId="a6">
    <w:name w:val="Знак Знак Знак Знак"/>
    <w:basedOn w:val="a"/>
    <w:rsid w:val="0032411D"/>
    <w:pPr>
      <w:widowControl/>
      <w:suppressAutoHyphens w:val="0"/>
    </w:pPr>
    <w:rPr>
      <w:rFonts w:ascii="Verdana" w:eastAsia="Times New Roman" w:hAnsi="Verdana" w:cs="Verdana"/>
      <w:kern w:val="0"/>
      <w:sz w:val="20"/>
      <w:szCs w:val="20"/>
      <w:lang w:val="en-US" w:eastAsia="en-US"/>
    </w:rPr>
  </w:style>
  <w:style w:type="paragraph" w:styleId="a7">
    <w:name w:val="Balloon Text"/>
    <w:basedOn w:val="a"/>
    <w:link w:val="a8"/>
    <w:uiPriority w:val="99"/>
    <w:semiHidden/>
    <w:unhideWhenUsed/>
    <w:rsid w:val="0032411D"/>
    <w:pPr>
      <w:widowControl/>
    </w:pPr>
    <w:rPr>
      <w:rFonts w:ascii="Tahoma" w:eastAsia="Times New Roman" w:hAnsi="Tahoma"/>
      <w:kern w:val="0"/>
      <w:sz w:val="16"/>
      <w:szCs w:val="16"/>
      <w:lang w:val="x-none"/>
    </w:rPr>
  </w:style>
  <w:style w:type="character" w:customStyle="1" w:styleId="a8">
    <w:name w:val="Текст выноски Знак"/>
    <w:basedOn w:val="a0"/>
    <w:link w:val="a7"/>
    <w:uiPriority w:val="99"/>
    <w:semiHidden/>
    <w:rsid w:val="0032411D"/>
    <w:rPr>
      <w:rFonts w:ascii="Tahoma" w:eastAsia="Times New Roman" w:hAnsi="Tahoma" w:cs="Times New Roman"/>
      <w:sz w:val="16"/>
      <w:szCs w:val="16"/>
      <w:lang w:val="x-none" w:eastAsia="ar-SA"/>
    </w:rPr>
  </w:style>
  <w:style w:type="paragraph" w:customStyle="1" w:styleId="ConsPlusCell">
    <w:name w:val="ConsPlusCell"/>
    <w:uiPriority w:val="99"/>
    <w:rsid w:val="0032411D"/>
    <w:pPr>
      <w:autoSpaceDE w:val="0"/>
      <w:autoSpaceDN w:val="0"/>
      <w:adjustRightInd w:val="0"/>
      <w:spacing w:after="0" w:line="240" w:lineRule="auto"/>
    </w:pPr>
    <w:rPr>
      <w:rFonts w:ascii="Arial" w:eastAsia="Calibri" w:hAnsi="Arial" w:cs="Arial"/>
      <w:sz w:val="20"/>
      <w:szCs w:val="20"/>
      <w:lang w:eastAsia="ru-RU"/>
    </w:rPr>
  </w:style>
  <w:style w:type="paragraph" w:styleId="a9">
    <w:name w:val="No Spacing"/>
    <w:uiPriority w:val="1"/>
    <w:qFormat/>
    <w:rsid w:val="0032411D"/>
    <w:pPr>
      <w:suppressAutoHyphens/>
      <w:spacing w:after="0" w:line="240" w:lineRule="auto"/>
    </w:pPr>
    <w:rPr>
      <w:rFonts w:ascii="Times New Roman" w:eastAsia="Times New Roman" w:hAnsi="Times New Roman" w:cs="Times New Roman"/>
      <w:sz w:val="24"/>
      <w:szCs w:val="24"/>
      <w:lang w:eastAsia="ar-SA"/>
    </w:rPr>
  </w:style>
  <w:style w:type="paragraph" w:styleId="aa">
    <w:name w:val="Document Map"/>
    <w:basedOn w:val="a"/>
    <w:link w:val="ab"/>
    <w:uiPriority w:val="99"/>
    <w:semiHidden/>
    <w:unhideWhenUsed/>
    <w:rsid w:val="0032411D"/>
    <w:pPr>
      <w:widowControl/>
    </w:pPr>
    <w:rPr>
      <w:rFonts w:ascii="Tahoma" w:eastAsia="Times New Roman" w:hAnsi="Tahoma" w:cs="Tahoma"/>
      <w:kern w:val="0"/>
      <w:sz w:val="16"/>
      <w:szCs w:val="16"/>
    </w:rPr>
  </w:style>
  <w:style w:type="character" w:customStyle="1" w:styleId="ab">
    <w:name w:val="Схема документа Знак"/>
    <w:basedOn w:val="a0"/>
    <w:link w:val="aa"/>
    <w:uiPriority w:val="99"/>
    <w:semiHidden/>
    <w:rsid w:val="0032411D"/>
    <w:rPr>
      <w:rFonts w:ascii="Tahoma" w:eastAsia="Times New Roman" w:hAnsi="Tahoma" w:cs="Tahoma"/>
      <w:sz w:val="16"/>
      <w:szCs w:val="16"/>
      <w:lang w:eastAsia="ar-SA"/>
    </w:rPr>
  </w:style>
  <w:style w:type="character" w:customStyle="1" w:styleId="blk">
    <w:name w:val="blk"/>
    <w:basedOn w:val="a0"/>
    <w:rsid w:val="0032411D"/>
  </w:style>
  <w:style w:type="paragraph" w:styleId="ac">
    <w:name w:val="Body Text"/>
    <w:basedOn w:val="a"/>
    <w:link w:val="ad"/>
    <w:rsid w:val="0032411D"/>
    <w:pPr>
      <w:widowControl/>
      <w:spacing w:after="120"/>
    </w:pPr>
    <w:rPr>
      <w:rFonts w:eastAsia="Times New Roman"/>
      <w:kern w:val="0"/>
    </w:rPr>
  </w:style>
  <w:style w:type="character" w:customStyle="1" w:styleId="ad">
    <w:name w:val="Основной текст Знак"/>
    <w:basedOn w:val="a0"/>
    <w:link w:val="ac"/>
    <w:rsid w:val="0032411D"/>
    <w:rPr>
      <w:rFonts w:ascii="Times New Roman" w:eastAsia="Times New Roman" w:hAnsi="Times New Roman" w:cs="Times New Roman"/>
      <w:sz w:val="24"/>
      <w:szCs w:val="24"/>
      <w:lang w:eastAsia="ar-SA"/>
    </w:rPr>
  </w:style>
  <w:style w:type="paragraph" w:customStyle="1" w:styleId="consplusnormal">
    <w:name w:val="consplusnormal"/>
    <w:basedOn w:val="a"/>
    <w:rsid w:val="0032411D"/>
    <w:pPr>
      <w:widowControl/>
      <w:suppressAutoHyphens w:val="0"/>
      <w:spacing w:before="100" w:beforeAutospacing="1" w:after="100" w:afterAutospacing="1"/>
    </w:pPr>
    <w:rPr>
      <w:rFonts w:eastAsia="Times New Roman"/>
      <w:kern w:val="0"/>
      <w:lang w:eastAsia="ru-RU"/>
    </w:rPr>
  </w:style>
  <w:style w:type="paragraph" w:customStyle="1" w:styleId="ConsPlusNonformat">
    <w:name w:val="ConsPlusNonformat"/>
    <w:rsid w:val="0032411D"/>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Normal (Web)"/>
    <w:basedOn w:val="a"/>
    <w:unhideWhenUsed/>
    <w:rsid w:val="0032411D"/>
    <w:pPr>
      <w:widowControl/>
      <w:spacing w:before="280" w:after="280"/>
    </w:pPr>
    <w:rPr>
      <w:rFonts w:eastAsia="Times New Roman"/>
      <w:kern w:val="0"/>
    </w:rPr>
  </w:style>
  <w:style w:type="paragraph" w:customStyle="1" w:styleId="ConsPlusNormal0">
    <w:name w:val="ConsPlusNormal"/>
    <w:rsid w:val="0032411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1865">
      <w:bodyDiv w:val="1"/>
      <w:marLeft w:val="0"/>
      <w:marRight w:val="0"/>
      <w:marTop w:val="0"/>
      <w:marBottom w:val="0"/>
      <w:divBdr>
        <w:top w:val="none" w:sz="0" w:space="0" w:color="auto"/>
        <w:left w:val="none" w:sz="0" w:space="0" w:color="auto"/>
        <w:bottom w:val="none" w:sz="0" w:space="0" w:color="auto"/>
        <w:right w:val="none" w:sz="0" w:space="0" w:color="auto"/>
      </w:divBdr>
    </w:div>
    <w:div w:id="787236434">
      <w:bodyDiv w:val="1"/>
      <w:marLeft w:val="0"/>
      <w:marRight w:val="0"/>
      <w:marTop w:val="0"/>
      <w:marBottom w:val="0"/>
      <w:divBdr>
        <w:top w:val="none" w:sz="0" w:space="0" w:color="auto"/>
        <w:left w:val="none" w:sz="0" w:space="0" w:color="auto"/>
        <w:bottom w:val="none" w:sz="0" w:space="0" w:color="auto"/>
        <w:right w:val="none" w:sz="0" w:space="0" w:color="auto"/>
      </w:divBdr>
    </w:div>
    <w:div w:id="18537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ac6c532ee1f365c6e1ff222f22b3f10587918494/"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40/570afc6feff03328459242886307d6aebe1ccb6b/" TargetMode="External"/><Relationship Id="rId3" Type="http://schemas.microsoft.com/office/2007/relationships/stylesWithEffects" Target="stylesWithEffect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hyperlink" Target="mailto:adm-maiak@mail.ru"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57/219c3257c1aa4b0fb9896079a0f295343e523d37/" TargetMode="External"/><Relationship Id="rId2" Type="http://schemas.openxmlformats.org/officeDocument/2006/relationships/styles" Target="style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http://www.consultant.ru/document/cons_doc_LAW_51040/570afc6feff03328459242886307d6aebe1ccb6b/" TargetMode="External"/><Relationship Id="rId1" Type="http://schemas.openxmlformats.org/officeDocument/2006/relationships/numbering" Target="numbering.xml"/><Relationship Id="rId6" Type="http://schemas.openxmlformats.org/officeDocument/2006/relationships/hyperlink" Target="mailto:adm-maiak@mail.ru" TargetMode="External"/><Relationship Id="rId11" Type="http://schemas.openxmlformats.org/officeDocument/2006/relationships/hyperlink" Target="http://www.consultant.ru/document/cons_doc_LAW_51040/e4e86e6b0a7ccfc09b609567893e2be2eb4ded28/"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1122874bbcf628c0e5c6bceb7fe613ee682fc73/" TargetMode="External"/><Relationship Id="rId23" Type="http://schemas.openxmlformats.org/officeDocument/2006/relationships/theme" Target="theme/theme1.xml"/><Relationship Id="rId10" Type="http://schemas.openxmlformats.org/officeDocument/2006/relationships/hyperlink" Target="http://www.consultant.ru/document/cons_doc_LAW_51040/b884020ea7453099ba8bc9ca021b84982cadea7d/" TargetMode="External"/><Relationship Id="rId19" Type="http://schemas.openxmlformats.org/officeDocument/2006/relationships/hyperlink" Target="http://www.consultant.ru/document/cons_doc_LAW_51040/570afc6feff03328459242886307d6aebe1ccb6b/" TargetMode="External"/><Relationship Id="rId4" Type="http://schemas.openxmlformats.org/officeDocument/2006/relationships/settings" Target="settings.xml"/><Relationship Id="rId9" Type="http://schemas.openxmlformats.org/officeDocument/2006/relationships/hyperlink" Target="http://www.consultant.ru/document/cons_doc_LAW_51040/e4e86e6b0a7ccfc09b609567893e2be2eb4ded28/"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7952</Words>
  <Characters>45330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 Маяк</cp:lastModifiedBy>
  <cp:revision>3</cp:revision>
  <cp:lastPrinted>2017-08-16T15:21:00Z</cp:lastPrinted>
  <dcterms:created xsi:type="dcterms:W3CDTF">2017-12-06T08:51:00Z</dcterms:created>
  <dcterms:modified xsi:type="dcterms:W3CDTF">2017-12-08T12:21:00Z</dcterms:modified>
</cp:coreProperties>
</file>